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412"/>
        <w:gridCol w:w="809"/>
        <w:gridCol w:w="3523"/>
        <w:gridCol w:w="3431"/>
      </w:tblGrid>
      <w:tr w:rsidR="003023F7" w:rsidRPr="001101F5" w:rsidTr="001E7658">
        <w:trPr>
          <w:trHeight w:val="636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1101F5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1101F5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1101F5" w:rsidRDefault="00126839" w:rsidP="00194E45">
            <w:pPr>
              <w:spacing w:line="240" w:lineRule="auto"/>
              <w:rPr>
                <w:color w:val="FFFFFF"/>
                <w:lang w:val="hr-HR"/>
              </w:rPr>
            </w:pPr>
            <w:r w:rsidRPr="001101F5">
              <w:rPr>
                <w:color w:val="FFFFFF"/>
                <w:lang w:val="hr-HR"/>
              </w:rPr>
              <w:t>Futur drugi</w:t>
            </w:r>
          </w:p>
        </w:tc>
      </w:tr>
      <w:tr w:rsidR="003023F7" w:rsidRPr="001101F5" w:rsidTr="001E7658">
        <w:trPr>
          <w:trHeight w:val="370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1101F5" w:rsidRDefault="003023F7" w:rsidP="00194E45">
            <w:pPr>
              <w:pStyle w:val="NoSpacing"/>
              <w:rPr>
                <w:b/>
                <w:lang w:val="hr-HR"/>
              </w:rPr>
            </w:pPr>
            <w:r w:rsidRPr="001101F5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1101F5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692160" w:rsidRPr="001101F5" w:rsidTr="001E7658">
        <w:trPr>
          <w:trHeight w:val="509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1101F5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1101F5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1101F5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1101F5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1101F5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1101F5">
              <w:rPr>
                <w:b/>
                <w:lang w:val="hr-HR"/>
              </w:rPr>
              <w:t>Datum:</w:t>
            </w:r>
          </w:p>
        </w:tc>
      </w:tr>
      <w:tr w:rsidR="00692160" w:rsidRPr="001101F5" w:rsidTr="001E7658">
        <w:trPr>
          <w:trHeight w:val="612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1101F5" w:rsidRDefault="003023F7" w:rsidP="008C3E77">
            <w:pPr>
              <w:pStyle w:val="NoSpacing"/>
              <w:rPr>
                <w:lang w:val="hr-HR"/>
              </w:rPr>
            </w:pPr>
            <w:r w:rsidRPr="001101F5">
              <w:rPr>
                <w:b/>
                <w:lang w:val="hr-HR"/>
              </w:rPr>
              <w:t>Nastavno područje</w:t>
            </w:r>
            <w:r w:rsidR="009E6C19">
              <w:rPr>
                <w:b/>
                <w:lang w:val="hr-HR"/>
              </w:rPr>
              <w:t xml:space="preserve"> ili </w:t>
            </w:r>
            <w:r w:rsidRPr="001101F5">
              <w:rPr>
                <w:b/>
                <w:lang w:val="hr-HR"/>
              </w:rPr>
              <w:t>područja:</w:t>
            </w:r>
          </w:p>
          <w:p w:rsidR="00706B0E" w:rsidRPr="001101F5" w:rsidRDefault="00706B0E" w:rsidP="008C3E77">
            <w:pPr>
              <w:pStyle w:val="NoSpacing"/>
              <w:rPr>
                <w:lang w:val="hr-HR"/>
              </w:rPr>
            </w:pPr>
            <w:r w:rsidRPr="001101F5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1101F5" w:rsidRDefault="003023F7" w:rsidP="00194E45">
            <w:pPr>
              <w:pStyle w:val="NoSpacing"/>
              <w:rPr>
                <w:lang w:val="hr-HR"/>
              </w:rPr>
            </w:pPr>
            <w:r w:rsidRPr="001101F5">
              <w:rPr>
                <w:b/>
                <w:lang w:val="hr-HR"/>
              </w:rPr>
              <w:t>Tip nastavnoga sata:</w:t>
            </w:r>
          </w:p>
          <w:p w:rsidR="00E834AE" w:rsidRPr="001101F5" w:rsidRDefault="009E6C19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B9338C" w:rsidRPr="001101F5">
              <w:rPr>
                <w:lang w:val="hr-HR"/>
              </w:rPr>
              <w:t>bradba i vježba (</w:t>
            </w:r>
            <w:r w:rsidR="00AE22AE" w:rsidRPr="001101F5">
              <w:rPr>
                <w:lang w:val="hr-HR"/>
              </w:rPr>
              <w:t>2</w:t>
            </w:r>
            <w:r w:rsidR="00E834AE" w:rsidRPr="001101F5">
              <w:rPr>
                <w:lang w:val="hr-HR"/>
              </w:rPr>
              <w:t xml:space="preserve">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1101F5" w:rsidRDefault="003023F7" w:rsidP="008C3E77">
            <w:pPr>
              <w:spacing w:line="240" w:lineRule="auto"/>
              <w:rPr>
                <w:lang w:val="hr-HR"/>
              </w:rPr>
            </w:pPr>
            <w:r w:rsidRPr="001101F5">
              <w:rPr>
                <w:b/>
                <w:lang w:val="hr-HR"/>
              </w:rPr>
              <w:t>Nastavni oblici:</w:t>
            </w:r>
            <w:r w:rsidR="00E834AE" w:rsidRPr="001101F5">
              <w:rPr>
                <w:lang w:val="hr-HR"/>
              </w:rPr>
              <w:t xml:space="preserve"> frontalni, individualni rad, rad u paru</w:t>
            </w:r>
            <w:r w:rsidR="00234C64" w:rsidRPr="001101F5">
              <w:rPr>
                <w:lang w:val="hr-HR"/>
              </w:rPr>
              <w:t>, rad u skupini</w:t>
            </w:r>
          </w:p>
        </w:tc>
      </w:tr>
      <w:tr w:rsidR="00231706" w:rsidRPr="001101F5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1101F5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1101F5">
              <w:rPr>
                <w:b/>
                <w:lang w:val="hr-HR"/>
              </w:rPr>
              <w:t xml:space="preserve">Odgojno-obrazovni ishodi na razini predmetnoga </w:t>
            </w:r>
            <w:proofErr w:type="spellStart"/>
            <w:r w:rsidRPr="001101F5"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1101F5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1101F5">
              <w:rPr>
                <w:rFonts w:cs="Calibri"/>
                <w:color w:val="4F6228" w:themeColor="accent3" w:themeShade="80"/>
                <w:lang w:val="hr-HR"/>
              </w:rPr>
              <w:t>OŠ HJ A.6.5.</w:t>
            </w:r>
            <w:r w:rsidRPr="001101F5">
              <w:rPr>
                <w:rFonts w:cs="Calibri"/>
                <w:lang w:val="hr-HR"/>
              </w:rPr>
              <w:t xml:space="preserve"> Učenik oblikuje tekst i primjenjuje jezična znanja o pro</w:t>
            </w:r>
            <w:r w:rsidR="009E6C19">
              <w:rPr>
                <w:rFonts w:cs="Calibri"/>
                <w:lang w:val="hr-HR"/>
              </w:rPr>
              <w:t>-</w:t>
            </w:r>
            <w:proofErr w:type="spellStart"/>
            <w:r w:rsidRPr="001101F5">
              <w:rPr>
                <w:rFonts w:cs="Calibri"/>
                <w:lang w:val="hr-HR"/>
              </w:rPr>
              <w:t>mjenjivim</w:t>
            </w:r>
            <w:proofErr w:type="spellEnd"/>
            <w:r w:rsidRPr="001101F5">
              <w:rPr>
                <w:rFonts w:cs="Calibri"/>
                <w:lang w:val="hr-HR"/>
              </w:rPr>
              <w:t xml:space="preserve"> vrstama riječi na oglednim i čestim primjerima.</w:t>
            </w:r>
          </w:p>
        </w:tc>
      </w:tr>
      <w:tr w:rsidR="00231706" w:rsidRPr="001101F5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1101F5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1101F5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EB6276" w:rsidRPr="001101F5" w:rsidRDefault="009E6C19" w:rsidP="00EB627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</w:t>
            </w:r>
            <w:r w:rsidR="00956717" w:rsidRPr="001101F5">
              <w:rPr>
                <w:rFonts w:cs="Calibri"/>
                <w:lang w:val="hr-HR"/>
              </w:rPr>
              <w:t>upotrebljava u govoru i pismu glagolske oblike za izricanje vremena i načina</w:t>
            </w:r>
            <w:r>
              <w:rPr>
                <w:rFonts w:cs="Calibri"/>
                <w:lang w:val="hr-HR"/>
              </w:rPr>
              <w:t>.</w:t>
            </w:r>
          </w:p>
        </w:tc>
      </w:tr>
      <w:tr w:rsidR="00231706" w:rsidRPr="001101F5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1101F5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1101F5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1101F5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1101F5">
              <w:rPr>
                <w:rFonts w:cs="Calibri"/>
                <w:lang w:val="hr-HR"/>
              </w:rPr>
              <w:t>Učenik:</w:t>
            </w:r>
          </w:p>
          <w:p w:rsidR="0030322E" w:rsidRPr="001101F5" w:rsidRDefault="00524774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1101F5">
              <w:rPr>
                <w:rFonts w:cs="Calibri"/>
                <w:lang w:val="hr-HR"/>
              </w:rPr>
              <w:t xml:space="preserve">prepoznaje </w:t>
            </w:r>
            <w:r w:rsidR="00A65F7A" w:rsidRPr="001101F5">
              <w:rPr>
                <w:rFonts w:cs="Calibri"/>
                <w:lang w:val="hr-HR"/>
              </w:rPr>
              <w:t>futur drugi</w:t>
            </w:r>
            <w:r w:rsidRPr="001101F5">
              <w:rPr>
                <w:rFonts w:cs="Calibri"/>
                <w:lang w:val="hr-HR"/>
              </w:rPr>
              <w:t xml:space="preserve"> u rečenicama i vezanome tekstu</w:t>
            </w:r>
          </w:p>
          <w:p w:rsidR="00524774" w:rsidRPr="001101F5" w:rsidRDefault="00524774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1101F5">
              <w:rPr>
                <w:rFonts w:cs="Calibri"/>
                <w:lang w:val="hr-HR"/>
              </w:rPr>
              <w:t xml:space="preserve">prepoznaje </w:t>
            </w:r>
            <w:r w:rsidR="00A65F7A" w:rsidRPr="001101F5">
              <w:rPr>
                <w:rFonts w:cs="Calibri"/>
                <w:lang w:val="hr-HR"/>
              </w:rPr>
              <w:t>futur drugi</w:t>
            </w:r>
            <w:r w:rsidRPr="001101F5">
              <w:rPr>
                <w:rFonts w:cs="Calibri"/>
                <w:lang w:val="hr-HR"/>
              </w:rPr>
              <w:t xml:space="preserve"> kao </w:t>
            </w:r>
            <w:r w:rsidR="00EB6276" w:rsidRPr="001101F5">
              <w:rPr>
                <w:rFonts w:cs="Calibri"/>
                <w:lang w:val="hr-HR"/>
              </w:rPr>
              <w:t>složeno</w:t>
            </w:r>
            <w:r w:rsidRPr="001101F5">
              <w:rPr>
                <w:rFonts w:cs="Calibri"/>
                <w:lang w:val="hr-HR"/>
              </w:rPr>
              <w:t xml:space="preserve"> glagolsko vrijeme </w:t>
            </w:r>
          </w:p>
          <w:p w:rsidR="00524774" w:rsidRPr="001101F5" w:rsidRDefault="00A65F7A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1101F5">
              <w:rPr>
                <w:rFonts w:cs="Calibri"/>
                <w:lang w:val="hr-HR"/>
              </w:rPr>
              <w:t>preoblikuje futur drugi u prezent i obrnuto</w:t>
            </w:r>
          </w:p>
          <w:p w:rsidR="00524774" w:rsidRPr="001101F5" w:rsidRDefault="00524774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1101F5">
              <w:rPr>
                <w:rFonts w:cs="Calibri"/>
                <w:lang w:val="hr-HR"/>
              </w:rPr>
              <w:t>dopunjava rečenice odgovarajućim</w:t>
            </w:r>
            <w:r w:rsidR="00351E77">
              <w:rPr>
                <w:rFonts w:cs="Calibri"/>
                <w:lang w:val="hr-HR"/>
              </w:rPr>
              <w:t xml:space="preserve"> </w:t>
            </w:r>
            <w:r w:rsidRPr="001101F5">
              <w:rPr>
                <w:rFonts w:cs="Calibri"/>
                <w:lang w:val="hr-HR"/>
              </w:rPr>
              <w:t xml:space="preserve">oblicima glagola u </w:t>
            </w:r>
            <w:r w:rsidR="00A65F7A" w:rsidRPr="001101F5">
              <w:rPr>
                <w:rFonts w:cs="Calibri"/>
                <w:lang w:val="hr-HR"/>
              </w:rPr>
              <w:t>futuru drugom</w:t>
            </w:r>
            <w:r w:rsidR="009E6C19">
              <w:rPr>
                <w:rFonts w:cs="Calibri"/>
                <w:lang w:val="hr-HR"/>
              </w:rPr>
              <w:t>e</w:t>
            </w:r>
          </w:p>
          <w:p w:rsidR="00A65F7A" w:rsidRPr="001101F5" w:rsidRDefault="00A65F7A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1101F5">
              <w:rPr>
                <w:rFonts w:cs="Calibri"/>
                <w:lang w:val="hr-HR"/>
              </w:rPr>
              <w:t>ispravlja pogreške u uporabi futura drugog</w:t>
            </w:r>
            <w:r w:rsidR="009E6C19">
              <w:rPr>
                <w:rFonts w:cs="Calibri"/>
                <w:lang w:val="hr-HR"/>
              </w:rPr>
              <w:t>a</w:t>
            </w:r>
            <w:r w:rsidRPr="001101F5">
              <w:rPr>
                <w:rFonts w:cs="Calibri"/>
                <w:lang w:val="hr-HR"/>
              </w:rPr>
              <w:t xml:space="preserve"> i futura prvog</w:t>
            </w:r>
            <w:r w:rsidR="00841782">
              <w:rPr>
                <w:rFonts w:cs="Calibri"/>
                <w:lang w:val="hr-HR"/>
              </w:rPr>
              <w:t>a</w:t>
            </w:r>
          </w:p>
          <w:p w:rsidR="00EC3BC9" w:rsidRPr="001101F5" w:rsidRDefault="00EC3B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1101F5">
              <w:rPr>
                <w:rFonts w:cs="Calibri"/>
                <w:lang w:val="hr-HR"/>
              </w:rPr>
              <w:t>oblikuje svoje misli u jasne rečenice kojima i</w:t>
            </w:r>
            <w:r w:rsidR="009E6C19">
              <w:rPr>
                <w:rFonts w:cs="Calibri"/>
                <w:lang w:val="hr-HR"/>
              </w:rPr>
              <w:t>skazuje</w:t>
            </w:r>
            <w:r w:rsidRPr="001101F5">
              <w:rPr>
                <w:rFonts w:cs="Calibri"/>
                <w:lang w:val="hr-HR"/>
              </w:rPr>
              <w:t xml:space="preserve"> </w:t>
            </w:r>
            <w:r w:rsidR="00A65F7A" w:rsidRPr="001101F5">
              <w:rPr>
                <w:rFonts w:cs="Calibri"/>
                <w:lang w:val="hr-HR"/>
              </w:rPr>
              <w:t xml:space="preserve">svoja razmišljanja </w:t>
            </w:r>
          </w:p>
          <w:p w:rsidR="00231706" w:rsidRPr="001101F5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1101F5">
              <w:rPr>
                <w:rFonts w:cs="Calibri"/>
                <w:lang w:val="hr-HR"/>
              </w:rPr>
              <w:t>razgovara radi izmjene informacija</w:t>
            </w:r>
            <w:r w:rsidR="00A37EAE" w:rsidRPr="001101F5">
              <w:rPr>
                <w:rFonts w:cs="Calibri"/>
                <w:lang w:val="hr-HR"/>
              </w:rPr>
              <w:t xml:space="preserve"> </w:t>
            </w:r>
          </w:p>
          <w:p w:rsidR="00231706" w:rsidRPr="001101F5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1101F5">
              <w:rPr>
                <w:rFonts w:cs="Calibri"/>
                <w:lang w:val="hr-HR"/>
              </w:rPr>
              <w:t>postavlja pitanja i odgovara</w:t>
            </w:r>
            <w:r w:rsidR="009E6C19">
              <w:rPr>
                <w:rFonts w:cs="Calibri"/>
                <w:lang w:val="hr-HR"/>
              </w:rPr>
              <w:t>.</w:t>
            </w:r>
          </w:p>
          <w:p w:rsidR="00231706" w:rsidRPr="001101F5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1101F5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1101F5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1101F5">
              <w:rPr>
                <w:b/>
                <w:lang w:val="hr-HR"/>
              </w:rPr>
              <w:t xml:space="preserve">Povezanost s </w:t>
            </w:r>
            <w:proofErr w:type="spellStart"/>
            <w:r w:rsidRPr="001101F5">
              <w:rPr>
                <w:b/>
                <w:lang w:val="hr-HR"/>
              </w:rPr>
              <w:t>međupredmetnim</w:t>
            </w:r>
            <w:proofErr w:type="spellEnd"/>
            <w:r w:rsidRPr="001101F5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1101F5" w:rsidRDefault="00231706" w:rsidP="00231706">
            <w:pPr>
              <w:spacing w:line="240" w:lineRule="auto"/>
              <w:rPr>
                <w:lang w:val="hr-HR"/>
              </w:rPr>
            </w:pPr>
            <w:r w:rsidRPr="001101F5">
              <w:rPr>
                <w:i/>
                <w:lang w:val="hr-HR"/>
              </w:rPr>
              <w:t>Uporaba informacijske i komunikacijske tehnologije, Osobni i socijalni razvoj, Građanski odgoj i obrazovanje</w:t>
            </w:r>
            <w:r w:rsidR="00201E82" w:rsidRPr="001101F5">
              <w:rPr>
                <w:i/>
                <w:lang w:val="hr-HR"/>
              </w:rPr>
              <w:t>, Učiti kako učiti</w:t>
            </w:r>
          </w:p>
        </w:tc>
      </w:tr>
      <w:tr w:rsidR="003023F7" w:rsidRPr="001101F5" w:rsidTr="001E7658">
        <w:trPr>
          <w:trHeight w:val="379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1101F5" w:rsidRDefault="00A23589" w:rsidP="00A23589">
            <w:pPr>
              <w:spacing w:line="240" w:lineRule="auto"/>
              <w:rPr>
                <w:b/>
                <w:lang w:val="hr-HR"/>
              </w:rPr>
            </w:pPr>
            <w:r w:rsidRPr="001101F5">
              <w:rPr>
                <w:b/>
                <w:lang w:val="hr-HR"/>
              </w:rPr>
              <w:t>Tijek sata (artikulacija)</w:t>
            </w:r>
          </w:p>
        </w:tc>
      </w:tr>
      <w:tr w:rsidR="003023F7" w:rsidRPr="001101F5" w:rsidTr="00A05367">
        <w:trPr>
          <w:trHeight w:val="1808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0C7FAF" w:rsidRPr="001101F5" w:rsidRDefault="009E6C1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</w:t>
            </w:r>
            <w:r w:rsidR="007902BA" w:rsidRPr="001101F5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201E82" w:rsidRPr="001101F5">
              <w:rPr>
                <w:rFonts w:ascii="Times New Roman" w:hAnsi="Times New Roman"/>
                <w:b/>
                <w:lang w:val="hr-HR"/>
              </w:rPr>
              <w:t>sa</w:t>
            </w:r>
            <w:r w:rsidR="007902BA" w:rsidRPr="001101F5">
              <w:rPr>
                <w:rFonts w:ascii="Times New Roman" w:hAnsi="Times New Roman"/>
                <w:b/>
                <w:lang w:val="hr-HR"/>
              </w:rPr>
              <w:t>t (obradba)</w:t>
            </w:r>
          </w:p>
          <w:p w:rsidR="0052555B" w:rsidRPr="00D813F5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D813F5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D813F5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D813F5">
              <w:rPr>
                <w:rFonts w:ascii="Times New Roman" w:hAnsi="Times New Roman"/>
                <w:b/>
                <w:lang w:val="hr-HR"/>
              </w:rPr>
              <w:t>otivacija</w:t>
            </w:r>
            <w:r w:rsidRPr="00D813F5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9E6C19" w:rsidRDefault="00A65F7A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i/>
                <w:lang w:val="hr-HR"/>
              </w:rPr>
              <w:t>Prvo će se otapati snijeg, onda će potoci nabujati</w:t>
            </w:r>
            <w:r w:rsidRPr="001101F5">
              <w:rPr>
                <w:rFonts w:ascii="Times New Roman" w:hAnsi="Times New Roman"/>
                <w:lang w:val="hr-HR"/>
              </w:rPr>
              <w:t>.</w:t>
            </w:r>
            <w:r w:rsidR="009E6C19">
              <w:rPr>
                <w:rFonts w:ascii="Times New Roman" w:hAnsi="Times New Roman"/>
                <w:lang w:val="hr-HR"/>
              </w:rPr>
              <w:t xml:space="preserve"> </w:t>
            </w:r>
          </w:p>
          <w:p w:rsidR="008D5CBC" w:rsidRPr="00D813F5" w:rsidRDefault="009E6C1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razmisliti o toj rečenici,</w:t>
            </w:r>
            <w:r w:rsidR="00A65F7A" w:rsidRPr="001101F5">
              <w:rPr>
                <w:rFonts w:ascii="Times New Roman" w:hAnsi="Times New Roman"/>
                <w:lang w:val="hr-HR"/>
              </w:rPr>
              <w:t xml:space="preserve"> a zatim </w:t>
            </w:r>
            <w:r>
              <w:rPr>
                <w:rFonts w:ascii="Times New Roman" w:hAnsi="Times New Roman"/>
                <w:lang w:val="hr-HR"/>
              </w:rPr>
              <w:t>im učitelj postavlja</w:t>
            </w:r>
            <w:r w:rsidR="00A65F7A" w:rsidRPr="001101F5">
              <w:rPr>
                <w:rFonts w:ascii="Times New Roman" w:hAnsi="Times New Roman"/>
                <w:lang w:val="hr-HR"/>
              </w:rPr>
              <w:t xml:space="preserve"> pitanje: </w:t>
            </w:r>
            <w:r w:rsidR="00A65F7A" w:rsidRPr="00D813F5">
              <w:rPr>
                <w:rFonts w:ascii="Times New Roman" w:hAnsi="Times New Roman"/>
                <w:i/>
                <w:lang w:val="hr-HR"/>
              </w:rPr>
              <w:t xml:space="preserve">Kako biste izrekli </w:t>
            </w:r>
            <w:r>
              <w:rPr>
                <w:rFonts w:ascii="Times New Roman" w:hAnsi="Times New Roman"/>
                <w:i/>
                <w:lang w:val="hr-HR"/>
              </w:rPr>
              <w:t>t</w:t>
            </w:r>
            <w:r w:rsidR="00A65F7A" w:rsidRPr="00D813F5">
              <w:rPr>
                <w:rFonts w:ascii="Times New Roman" w:hAnsi="Times New Roman"/>
                <w:i/>
                <w:lang w:val="hr-HR"/>
              </w:rPr>
              <w:t xml:space="preserve">u rečenicu kad bi ona započela prilogom </w:t>
            </w:r>
            <w:r w:rsidR="00A65F7A" w:rsidRPr="009E6C19">
              <w:rPr>
                <w:rFonts w:ascii="Times New Roman" w:hAnsi="Times New Roman"/>
                <w:i/>
                <w:lang w:val="hr-HR"/>
              </w:rPr>
              <w:t>kad</w:t>
            </w:r>
            <w:r w:rsidR="00A65F7A" w:rsidRPr="00D813F5">
              <w:rPr>
                <w:rFonts w:ascii="Times New Roman" w:hAnsi="Times New Roman"/>
                <w:i/>
                <w:lang w:val="hr-HR"/>
              </w:rPr>
              <w:t xml:space="preserve">? </w:t>
            </w:r>
          </w:p>
          <w:p w:rsidR="002127CC" w:rsidRPr="001101F5" w:rsidRDefault="009E6C1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D813F5">
              <w:rPr>
                <w:rFonts w:ascii="Times New Roman" w:hAnsi="Times New Roman"/>
                <w:lang w:val="hr-HR"/>
              </w:rPr>
              <w:t xml:space="preserve">Učitelj </w:t>
            </w:r>
            <w:r w:rsidRPr="00D813F5">
              <w:rPr>
                <w:rFonts w:ascii="Times New Roman" w:hAnsi="Times New Roman"/>
                <w:b/>
                <w:lang w:val="hr-HR"/>
              </w:rPr>
              <w:t>n</w:t>
            </w:r>
            <w:r w:rsidR="0029487F" w:rsidRPr="00D813F5">
              <w:rPr>
                <w:rFonts w:ascii="Times New Roman" w:hAnsi="Times New Roman"/>
                <w:b/>
                <w:lang w:val="hr-HR"/>
              </w:rPr>
              <w:t>ajav</w:t>
            </w:r>
            <w:r w:rsidRPr="00D813F5">
              <w:rPr>
                <w:rFonts w:ascii="Times New Roman" w:hAnsi="Times New Roman"/>
                <w:b/>
                <w:lang w:val="hr-HR"/>
              </w:rPr>
              <w:t>ljuje</w:t>
            </w:r>
            <w:r w:rsidR="0029487F" w:rsidRPr="00D813F5">
              <w:rPr>
                <w:rFonts w:ascii="Times New Roman" w:hAnsi="Times New Roman"/>
                <w:b/>
                <w:lang w:val="hr-HR"/>
              </w:rPr>
              <w:t xml:space="preserve"> nastavn</w:t>
            </w:r>
            <w:r w:rsidRPr="00D813F5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D813F5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 w:rsidRPr="00D813F5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D813F5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D813F5">
              <w:rPr>
                <w:rFonts w:ascii="Times New Roman" w:hAnsi="Times New Roman"/>
                <w:b/>
                <w:lang w:val="hr-HR"/>
              </w:rPr>
              <w:t>ita polazn</w:t>
            </w:r>
            <w:r w:rsidRPr="00D813F5"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D813F5">
              <w:rPr>
                <w:rFonts w:ascii="Times New Roman" w:hAnsi="Times New Roman"/>
                <w:b/>
                <w:lang w:val="hr-HR"/>
              </w:rPr>
              <w:t xml:space="preserve"> tekst</w:t>
            </w:r>
            <w:r w:rsidR="00524774" w:rsidRPr="001101F5"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  <w:r w:rsidR="00A65F7A" w:rsidRPr="001101F5">
              <w:rPr>
                <w:rFonts w:ascii="Times New Roman" w:hAnsi="Times New Roman"/>
                <w:i/>
                <w:lang w:val="hr-HR"/>
              </w:rPr>
              <w:t>Kad nas ožujak bude grijao</w:t>
            </w:r>
            <w:r w:rsidR="000A457A" w:rsidRPr="001101F5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524774" w:rsidRPr="001101F5">
              <w:rPr>
                <w:rFonts w:ascii="Times New Roman" w:hAnsi="Times New Roman"/>
                <w:lang w:val="hr-HR"/>
              </w:rPr>
              <w:t>(</w:t>
            </w:r>
            <w:r w:rsidR="00A65F7A" w:rsidRPr="001101F5">
              <w:rPr>
                <w:rFonts w:ascii="Times New Roman" w:hAnsi="Times New Roman"/>
                <w:lang w:val="hr-HR"/>
              </w:rPr>
              <w:t>Đurđica Marković</w:t>
            </w:r>
            <w:r w:rsidR="00524774" w:rsidRPr="001101F5">
              <w:rPr>
                <w:rFonts w:ascii="Times New Roman" w:hAnsi="Times New Roman"/>
                <w:lang w:val="hr-HR"/>
              </w:rPr>
              <w:t xml:space="preserve">, </w:t>
            </w:r>
            <w:hyperlink r:id="rId6" w:history="1">
              <w:r w:rsidR="00E35BE8" w:rsidRPr="001101F5">
                <w:rPr>
                  <w:rStyle w:val="Hyperlink"/>
                  <w:rFonts w:ascii="Times New Roman" w:hAnsi="Times New Roman"/>
                  <w:lang w:val="hr-HR"/>
                </w:rPr>
                <w:t>https://blog.meteo-info.hr</w:t>
              </w:r>
            </w:hyperlink>
            <w:r w:rsidR="00A65F7A" w:rsidRPr="001101F5">
              <w:rPr>
                <w:rFonts w:ascii="Times New Roman" w:hAnsi="Times New Roman"/>
                <w:lang w:val="hr-HR"/>
              </w:rPr>
              <w:t>, učitano</w:t>
            </w:r>
            <w:r w:rsidR="00E35BE8" w:rsidRPr="001101F5">
              <w:rPr>
                <w:rFonts w:ascii="Times New Roman" w:hAnsi="Times New Roman"/>
                <w:lang w:val="hr-HR"/>
              </w:rPr>
              <w:t>13. prosinca 2018.</w:t>
            </w:r>
            <w:r w:rsidR="00524774" w:rsidRPr="001101F5">
              <w:rPr>
                <w:rFonts w:ascii="Times New Roman" w:hAnsi="Times New Roman"/>
                <w:lang w:val="hr-HR"/>
              </w:rPr>
              <w:t>)</w:t>
            </w:r>
            <w:r w:rsidR="00EC2363" w:rsidRPr="001101F5">
              <w:rPr>
                <w:rFonts w:ascii="Times New Roman" w:hAnsi="Times New Roman"/>
                <w:lang w:val="hr-HR"/>
              </w:rPr>
              <w:t>.</w:t>
            </w:r>
          </w:p>
          <w:p w:rsidR="00BE5609" w:rsidRPr="001101F5" w:rsidRDefault="002127CC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Učeni</w:t>
            </w:r>
            <w:r w:rsidR="009E6C19">
              <w:rPr>
                <w:rFonts w:ascii="Times New Roman" w:hAnsi="Times New Roman"/>
                <w:lang w:val="hr-HR"/>
              </w:rPr>
              <w:t xml:space="preserve">ci </w:t>
            </w:r>
            <w:r w:rsidRPr="001101F5">
              <w:rPr>
                <w:rFonts w:ascii="Times New Roman" w:hAnsi="Times New Roman"/>
                <w:lang w:val="hr-HR"/>
              </w:rPr>
              <w:t>rješava</w:t>
            </w:r>
            <w:r w:rsidR="009E6C19">
              <w:rPr>
                <w:rFonts w:ascii="Times New Roman" w:hAnsi="Times New Roman"/>
                <w:lang w:val="hr-HR"/>
              </w:rPr>
              <w:t>ju</w:t>
            </w:r>
            <w:r w:rsidRPr="001101F5">
              <w:rPr>
                <w:rFonts w:ascii="Times New Roman" w:hAnsi="Times New Roman"/>
                <w:lang w:val="hr-HR"/>
              </w:rPr>
              <w:t xml:space="preserve"> kviz u rubrici </w:t>
            </w:r>
            <w:r w:rsidRPr="001101F5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Pr="001101F5">
              <w:rPr>
                <w:rFonts w:ascii="Times New Roman" w:hAnsi="Times New Roman"/>
                <w:b/>
                <w:lang w:val="hr-HR"/>
              </w:rPr>
              <w:t xml:space="preserve"> u digitalnom</w:t>
            </w:r>
            <w:r w:rsidR="00E27A2F" w:rsidRPr="001101F5">
              <w:rPr>
                <w:rFonts w:ascii="Times New Roman" w:hAnsi="Times New Roman"/>
                <w:b/>
                <w:lang w:val="hr-HR"/>
              </w:rPr>
              <w:t>e</w:t>
            </w:r>
            <w:r w:rsidRPr="001101F5">
              <w:rPr>
                <w:rFonts w:ascii="Times New Roman" w:hAnsi="Times New Roman"/>
                <w:b/>
                <w:lang w:val="hr-HR"/>
              </w:rPr>
              <w:t xml:space="preserve"> udžbeniku</w:t>
            </w:r>
            <w:r w:rsidR="009E6C19">
              <w:rPr>
                <w:rFonts w:ascii="Times New Roman" w:hAnsi="Times New Roman"/>
                <w:b/>
                <w:lang w:val="hr-HR"/>
              </w:rPr>
              <w:t>.</w:t>
            </w:r>
            <w:r w:rsidRPr="001101F5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:rsidR="00EC3BC9" w:rsidRPr="001101F5" w:rsidRDefault="00D813F5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hyperlink r:id="rId7" w:history="1">
              <w:r w:rsidR="00E35BE8" w:rsidRPr="001101F5">
                <w:rPr>
                  <w:rStyle w:val="Hyperlink"/>
                  <w:lang w:val="hr-HR"/>
                </w:rPr>
                <w:t>https://www.e-sfera.hr/dodatni-digitalni-sadrzaji/ef92a346-e78e-419d-bfdd-44aa5e16e034/</w:t>
              </w:r>
            </w:hyperlink>
            <w:r w:rsidR="00EF1BAE" w:rsidRPr="001101F5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:rsidR="008D5CBC" w:rsidRPr="001101F5" w:rsidRDefault="008D5CBC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D813F5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D813F5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D813F5">
              <w:rPr>
                <w:rFonts w:ascii="Times New Roman" w:hAnsi="Times New Roman"/>
                <w:b/>
                <w:lang w:val="hr-HR"/>
              </w:rPr>
              <w:t>bradba</w:t>
            </w:r>
            <w:r w:rsidRPr="00D813F5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361181" w:rsidRPr="001101F5" w:rsidRDefault="00DE3C15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U</w:t>
            </w:r>
            <w:r w:rsidR="009E6C19">
              <w:rPr>
                <w:rFonts w:ascii="Times New Roman" w:hAnsi="Times New Roman"/>
                <w:lang w:val="hr-HR"/>
              </w:rPr>
              <w:t>čenik</w:t>
            </w:r>
            <w:r w:rsidRPr="001101F5">
              <w:rPr>
                <w:rFonts w:ascii="Times New Roman" w:hAnsi="Times New Roman"/>
                <w:lang w:val="hr-HR"/>
              </w:rPr>
              <w:t xml:space="preserve"> razgovor</w:t>
            </w:r>
            <w:r w:rsidR="009E6C19">
              <w:rPr>
                <w:rFonts w:ascii="Times New Roman" w:hAnsi="Times New Roman"/>
                <w:lang w:val="hr-HR"/>
              </w:rPr>
              <w:t>a s učenicima</w:t>
            </w:r>
            <w:r w:rsidRPr="001101F5">
              <w:rPr>
                <w:rFonts w:ascii="Times New Roman" w:hAnsi="Times New Roman"/>
                <w:lang w:val="hr-HR"/>
              </w:rPr>
              <w:t xml:space="preserve"> o početnom</w:t>
            </w:r>
            <w:r w:rsidR="00BE5609" w:rsidRPr="001101F5">
              <w:rPr>
                <w:rFonts w:ascii="Times New Roman" w:hAnsi="Times New Roman"/>
                <w:lang w:val="hr-HR"/>
              </w:rPr>
              <w:t>e</w:t>
            </w:r>
            <w:r w:rsidRPr="001101F5">
              <w:rPr>
                <w:rFonts w:ascii="Times New Roman" w:hAnsi="Times New Roman"/>
                <w:lang w:val="hr-HR"/>
              </w:rPr>
              <w:t xml:space="preserve"> tekstu i</w:t>
            </w:r>
            <w:r w:rsidR="009E6C19">
              <w:rPr>
                <w:rFonts w:ascii="Times New Roman" w:hAnsi="Times New Roman"/>
                <w:lang w:val="hr-HR"/>
              </w:rPr>
              <w:t xml:space="preserve"> o </w:t>
            </w:r>
            <w:r w:rsidRPr="001101F5">
              <w:rPr>
                <w:rFonts w:ascii="Times New Roman" w:hAnsi="Times New Roman"/>
                <w:lang w:val="hr-HR"/>
              </w:rPr>
              <w:t xml:space="preserve">kvizu </w:t>
            </w:r>
            <w:r w:rsidR="009E6C19">
              <w:rPr>
                <w:rFonts w:ascii="Times New Roman" w:hAnsi="Times New Roman"/>
                <w:lang w:val="hr-HR"/>
              </w:rPr>
              <w:t xml:space="preserve">te ih navodi </w:t>
            </w:r>
            <w:r w:rsidR="00061006" w:rsidRPr="001101F5">
              <w:rPr>
                <w:rFonts w:ascii="Times New Roman" w:hAnsi="Times New Roman"/>
                <w:lang w:val="hr-HR"/>
              </w:rPr>
              <w:t xml:space="preserve">da </w:t>
            </w:r>
            <w:r w:rsidR="00BE5609" w:rsidRPr="001101F5">
              <w:rPr>
                <w:rFonts w:ascii="Times New Roman" w:hAnsi="Times New Roman"/>
                <w:lang w:val="hr-HR"/>
              </w:rPr>
              <w:t xml:space="preserve">uoče </w:t>
            </w:r>
            <w:r w:rsidR="005E59DC" w:rsidRPr="001101F5">
              <w:rPr>
                <w:rFonts w:ascii="Times New Roman" w:hAnsi="Times New Roman"/>
                <w:lang w:val="hr-HR"/>
              </w:rPr>
              <w:t xml:space="preserve">nestalnost ožujka koji većim dijelom </w:t>
            </w:r>
            <w:r w:rsidR="009E6C19">
              <w:rPr>
                <w:rFonts w:ascii="Times New Roman" w:hAnsi="Times New Roman"/>
                <w:lang w:val="hr-HR"/>
              </w:rPr>
              <w:t>pripada zimi</w:t>
            </w:r>
            <w:r w:rsidR="005E59DC" w:rsidRPr="001101F5">
              <w:rPr>
                <w:rFonts w:ascii="Times New Roman" w:hAnsi="Times New Roman"/>
                <w:lang w:val="hr-HR"/>
              </w:rPr>
              <w:t>, ali donosi proljeće i brojne promjene.</w:t>
            </w:r>
          </w:p>
          <w:p w:rsidR="00361181" w:rsidRPr="001101F5" w:rsidRDefault="00361181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92634E" w:rsidRPr="001101F5" w:rsidRDefault="00DE3C15" w:rsidP="00082D5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U</w:t>
            </w:r>
            <w:r w:rsidR="009E6C19">
              <w:rPr>
                <w:rFonts w:ascii="Times New Roman" w:hAnsi="Times New Roman"/>
                <w:lang w:val="hr-HR"/>
              </w:rPr>
              <w:t>čitelj navodi učenike</w:t>
            </w:r>
            <w:r w:rsidRPr="001101F5">
              <w:rPr>
                <w:rFonts w:ascii="Times New Roman" w:hAnsi="Times New Roman"/>
                <w:lang w:val="hr-HR"/>
              </w:rPr>
              <w:t xml:space="preserve"> da na primjeru </w:t>
            </w:r>
            <w:r w:rsidR="00082D51" w:rsidRPr="001101F5">
              <w:rPr>
                <w:rFonts w:ascii="Times New Roman" w:hAnsi="Times New Roman"/>
                <w:lang w:val="hr-HR"/>
              </w:rPr>
              <w:t>zapaze</w:t>
            </w:r>
            <w:r w:rsidR="000B447B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8C76F3" w:rsidRPr="001101F5">
              <w:rPr>
                <w:rFonts w:ascii="Times New Roman" w:hAnsi="Times New Roman"/>
                <w:lang w:val="hr-HR"/>
              </w:rPr>
              <w:t xml:space="preserve">redoslijed </w:t>
            </w:r>
            <w:r w:rsidR="007245BF" w:rsidRPr="001101F5">
              <w:rPr>
                <w:rFonts w:ascii="Times New Roman" w:hAnsi="Times New Roman"/>
                <w:lang w:val="hr-HR"/>
              </w:rPr>
              <w:t xml:space="preserve">dviju budućih </w:t>
            </w:r>
            <w:r w:rsidR="008C76F3" w:rsidRPr="001101F5">
              <w:rPr>
                <w:rFonts w:ascii="Times New Roman" w:hAnsi="Times New Roman"/>
                <w:lang w:val="hr-HR"/>
              </w:rPr>
              <w:t>radnji</w:t>
            </w:r>
            <w:r w:rsidR="009E6C19">
              <w:rPr>
                <w:rFonts w:ascii="Times New Roman" w:hAnsi="Times New Roman"/>
                <w:lang w:val="hr-HR"/>
              </w:rPr>
              <w:t>.</w:t>
            </w:r>
          </w:p>
          <w:p w:rsidR="007245BF" w:rsidRPr="001101F5" w:rsidRDefault="007245BF" w:rsidP="00474A9A">
            <w:pPr>
              <w:pStyle w:val="ListParagraph"/>
              <w:tabs>
                <w:tab w:val="left" w:pos="2193"/>
              </w:tabs>
              <w:spacing w:line="240" w:lineRule="auto"/>
              <w:ind w:left="1890"/>
              <w:rPr>
                <w:rFonts w:ascii="Times New Roman" w:hAnsi="Times New Roman"/>
                <w:noProof/>
                <w:sz w:val="16"/>
                <w:szCs w:val="16"/>
                <w:lang w:val="hr-HR" w:eastAsia="hr-HR"/>
              </w:rPr>
            </w:pPr>
          </w:p>
          <w:p w:rsidR="00474A9A" w:rsidRPr="001101F5" w:rsidRDefault="00D813F5" w:rsidP="00474A9A">
            <w:pPr>
              <w:pStyle w:val="ListParagraph"/>
              <w:tabs>
                <w:tab w:val="left" w:pos="2193"/>
              </w:tabs>
              <w:spacing w:line="240" w:lineRule="auto"/>
              <w:ind w:left="1890"/>
              <w:rPr>
                <w:rFonts w:ascii="Times New Roman" w:hAnsi="Times New Roman"/>
                <w:noProof/>
                <w:sz w:val="16"/>
                <w:szCs w:val="16"/>
                <w:lang w:val="hr-HR" w:eastAsia="hr-HR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hr-HR"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6" type="#_x0000_t32" style="position:absolute;left:0;text-align:left;margin-left:122.35pt;margin-top:8.7pt;width:11.7pt;height:10.05pt;flip:x y;z-index:251749888" o:connectortype="straight" strokecolor="#548dd4 [1951]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  <w:lang w:val="hr-HR" w:eastAsia="hr-HR"/>
              </w:rPr>
              <w:pict>
                <v:shape id="_x0000_s1097" type="#_x0000_t32" style="position:absolute;left:0;text-align:left;margin-left:197.7pt;margin-top:8.7pt;width:12.5pt;height:10.05pt;flip:y;z-index:251750912" o:connectortype="straight" strokecolor="#c00000">
                  <v:stroke endarrow="block"/>
                </v:shape>
              </w:pict>
            </w:r>
            <w:r w:rsidR="00474A9A" w:rsidRPr="001101F5">
              <w:rPr>
                <w:rFonts w:ascii="Times New Roman" w:hAnsi="Times New Roman"/>
                <w:noProof/>
                <w:sz w:val="16"/>
                <w:szCs w:val="16"/>
                <w:lang w:val="hr-HR" w:eastAsia="hr-HR"/>
              </w:rPr>
              <w:t>1.</w:t>
            </w:r>
            <w:r w:rsidR="00841782">
              <w:rPr>
                <w:rFonts w:ascii="Times New Roman" w:hAnsi="Times New Roman"/>
                <w:noProof/>
                <w:sz w:val="16"/>
                <w:szCs w:val="16"/>
                <w:lang w:val="hr-HR" w:eastAsia="hr-HR"/>
              </w:rPr>
              <w:t xml:space="preserve"> </w:t>
            </w:r>
            <w:r w:rsidR="00474A9A" w:rsidRPr="001101F5">
              <w:rPr>
                <w:rFonts w:ascii="Times New Roman" w:hAnsi="Times New Roman"/>
                <w:noProof/>
                <w:sz w:val="16"/>
                <w:szCs w:val="16"/>
                <w:lang w:val="hr-HR" w:eastAsia="hr-HR"/>
              </w:rPr>
              <w:t>radnja u budućnosti        2. radnja u budućnosti</w:t>
            </w:r>
          </w:p>
          <w:p w:rsidR="00143B2E" w:rsidRPr="001101F5" w:rsidRDefault="00D813F5" w:rsidP="005E59DC">
            <w:pPr>
              <w:tabs>
                <w:tab w:val="left" w:pos="1571"/>
                <w:tab w:val="center" w:pos="4934"/>
                <w:tab w:val="left" w:pos="7719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75" type="#_x0000_t32" style="position:absolute;margin-left:134.05pt;margin-top:15.35pt;width:.05pt;height:8.4pt;z-index:251726336" o:connectortype="straight" strokecolor="#548dd4 [1951]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76" type="#_x0000_t32" style="position:absolute;margin-left:210.2pt;margin-top:15.35pt;width:.05pt;height:8.4pt;z-index:251727360" o:connectortype="straight" strokecolor="#c00000">
                  <v:stroke endarrow="block"/>
                </v:shape>
              </w:pict>
            </w:r>
            <w:r w:rsidR="00474A9A" w:rsidRPr="001101F5">
              <w:rPr>
                <w:rFonts w:ascii="Times New Roman" w:hAnsi="Times New Roman"/>
                <w:noProof/>
                <w:lang w:val="hr-HR" w:eastAsia="hr-HR"/>
              </w:rPr>
              <w:t xml:space="preserve">            </w:t>
            </w:r>
            <w:r w:rsidR="005E59DC" w:rsidRPr="001101F5">
              <w:rPr>
                <w:rFonts w:ascii="Times New Roman" w:hAnsi="Times New Roman"/>
                <w:noProof/>
                <w:lang w:val="hr-HR" w:eastAsia="hr-HR"/>
              </w:rPr>
              <w:t xml:space="preserve">   Kada se dani </w:t>
            </w:r>
            <w:r w:rsidR="005E59DC" w:rsidRPr="001101F5">
              <w:rPr>
                <w:rFonts w:ascii="Times New Roman" w:hAnsi="Times New Roman"/>
                <w:b/>
                <w:noProof/>
                <w:color w:val="548DD4" w:themeColor="text2" w:themeTint="99"/>
                <w:lang w:val="hr-HR" w:eastAsia="hr-HR"/>
              </w:rPr>
              <w:t>budu produžili</w:t>
            </w:r>
            <w:r w:rsidR="005E59DC" w:rsidRPr="001101F5">
              <w:rPr>
                <w:rFonts w:ascii="Times New Roman" w:hAnsi="Times New Roman"/>
                <w:noProof/>
                <w:lang w:val="hr-HR" w:eastAsia="hr-HR"/>
              </w:rPr>
              <w:t xml:space="preserve">, </w:t>
            </w:r>
            <w:r w:rsidR="005E59DC" w:rsidRPr="001101F5">
              <w:rPr>
                <w:rFonts w:ascii="Times New Roman" w:hAnsi="Times New Roman"/>
                <w:b/>
                <w:noProof/>
                <w:color w:val="C00000"/>
                <w:lang w:val="hr-HR" w:eastAsia="hr-HR"/>
              </w:rPr>
              <w:t>dobit ćemo</w:t>
            </w:r>
            <w:r w:rsidR="005E59DC" w:rsidRPr="001101F5">
              <w:rPr>
                <w:rFonts w:ascii="Times New Roman" w:hAnsi="Times New Roman"/>
                <w:noProof/>
                <w:lang w:val="hr-HR" w:eastAsia="hr-HR"/>
              </w:rPr>
              <w:t xml:space="preserve"> više dnevnog</w:t>
            </w:r>
            <w:r w:rsidR="009E6C19">
              <w:rPr>
                <w:rFonts w:ascii="Times New Roman" w:hAnsi="Times New Roman"/>
                <w:noProof/>
                <w:lang w:val="hr-HR" w:eastAsia="hr-HR"/>
              </w:rPr>
              <w:t>a</w:t>
            </w:r>
            <w:r w:rsidR="005E59DC" w:rsidRPr="001101F5">
              <w:rPr>
                <w:rFonts w:ascii="Times New Roman" w:hAnsi="Times New Roman"/>
                <w:noProof/>
                <w:lang w:val="hr-HR" w:eastAsia="hr-HR"/>
              </w:rPr>
              <w:t xml:space="preserve"> svjetla.</w:t>
            </w:r>
          </w:p>
          <w:p w:rsidR="00474A9A" w:rsidRPr="001101F5" w:rsidRDefault="00D813F5" w:rsidP="00474A9A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078" type="#_x0000_t32" style="position:absolute;margin-left:129pt;margin-top:15.9pt;width:0;height:8.4pt;z-index:251729408" o:connectortype="straight" strokecolor="#548dd4 [1951]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077" type="#_x0000_t32" style="position:absolute;margin-left:216.95pt;margin-top:15.9pt;width:0;height:8.4pt;z-index:251728384" o:connectortype="straight" strokecolor="#c00000">
                  <v:stroke endarrow="block"/>
                </v:shape>
              </w:pict>
            </w:r>
            <w:r w:rsidR="00143B2E" w:rsidRPr="001101F5">
              <w:rPr>
                <w:rFonts w:ascii="Times New Roman" w:hAnsi="Times New Roman"/>
                <w:lang w:val="hr-HR"/>
              </w:rPr>
              <w:t xml:space="preserve">                            </w:t>
            </w:r>
            <w:r w:rsidR="00474A9A" w:rsidRPr="001101F5">
              <w:rPr>
                <w:rFonts w:ascii="Times New Roman" w:hAnsi="Times New Roman"/>
                <w:lang w:val="hr-HR"/>
              </w:rPr>
              <w:t xml:space="preserve">  </w:t>
            </w:r>
            <w:r w:rsidR="005E59DC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143B2E" w:rsidRPr="001101F5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5E59DC" w:rsidRPr="001101F5">
              <w:rPr>
                <w:rFonts w:ascii="Times New Roman" w:hAnsi="Times New Roman"/>
                <w:lang w:val="hr-HR"/>
              </w:rPr>
              <w:t>predbuduća</w:t>
            </w:r>
            <w:proofErr w:type="spellEnd"/>
            <w:r w:rsidR="005E59DC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143B2E" w:rsidRPr="001101F5">
              <w:rPr>
                <w:rFonts w:ascii="Times New Roman" w:hAnsi="Times New Roman"/>
                <w:lang w:val="hr-HR"/>
              </w:rPr>
              <w:t>radnja</w:t>
            </w:r>
            <w:r w:rsidR="005E59DC" w:rsidRPr="001101F5">
              <w:rPr>
                <w:rFonts w:ascii="Times New Roman" w:hAnsi="Times New Roman"/>
                <w:lang w:val="hr-HR"/>
              </w:rPr>
              <w:t xml:space="preserve">      buduća radnja </w:t>
            </w:r>
          </w:p>
          <w:p w:rsidR="00143B2E" w:rsidRPr="001101F5" w:rsidRDefault="00474A9A" w:rsidP="00143B2E">
            <w:pPr>
              <w:tabs>
                <w:tab w:val="left" w:pos="241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 w:rsidRPr="001101F5">
              <w:rPr>
                <w:rFonts w:ascii="Times New Roman" w:hAnsi="Times New Roman"/>
                <w:b/>
                <w:i/>
                <w:lang w:val="hr-HR"/>
              </w:rPr>
              <w:t xml:space="preserve">                                       </w:t>
            </w:r>
            <w:r w:rsidR="005E59DC" w:rsidRPr="001101F5">
              <w:rPr>
                <w:rFonts w:ascii="Times New Roman" w:hAnsi="Times New Roman"/>
                <w:b/>
                <w:i/>
                <w:color w:val="17365D" w:themeColor="text2" w:themeShade="BF"/>
                <w:lang w:val="hr-HR"/>
              </w:rPr>
              <w:t>futur drugi</w:t>
            </w:r>
            <w:r w:rsidR="00143B2E" w:rsidRPr="001101F5">
              <w:rPr>
                <w:rFonts w:ascii="Times New Roman" w:hAnsi="Times New Roman"/>
                <w:b/>
                <w:i/>
                <w:lang w:val="hr-HR"/>
              </w:rPr>
              <w:t xml:space="preserve">         </w:t>
            </w:r>
            <w:r w:rsidRPr="001101F5">
              <w:rPr>
                <w:rFonts w:ascii="Times New Roman" w:hAnsi="Times New Roman"/>
                <w:b/>
                <w:i/>
                <w:lang w:val="hr-HR"/>
              </w:rPr>
              <w:t xml:space="preserve">  </w:t>
            </w:r>
            <w:r w:rsidR="00143B2E" w:rsidRPr="001101F5">
              <w:rPr>
                <w:rFonts w:ascii="Times New Roman" w:hAnsi="Times New Roman"/>
                <w:b/>
                <w:i/>
                <w:lang w:val="hr-HR"/>
              </w:rPr>
              <w:t xml:space="preserve">  </w:t>
            </w:r>
            <w:r w:rsidR="005E59DC" w:rsidRPr="001101F5">
              <w:rPr>
                <w:rFonts w:ascii="Times New Roman" w:hAnsi="Times New Roman"/>
                <w:b/>
                <w:i/>
                <w:color w:val="632423" w:themeColor="accent2" w:themeShade="80"/>
                <w:lang w:val="hr-HR"/>
              </w:rPr>
              <w:t>futur prvi</w:t>
            </w:r>
          </w:p>
          <w:p w:rsidR="00143B2E" w:rsidRPr="001101F5" w:rsidRDefault="009E6C19" w:rsidP="00143B2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govori da g</w:t>
            </w:r>
            <w:r w:rsidR="00143B2E" w:rsidRPr="001101F5">
              <w:rPr>
                <w:rFonts w:ascii="Times New Roman" w:hAnsi="Times New Roman"/>
                <w:lang w:val="hr-HR"/>
              </w:rPr>
              <w:t xml:space="preserve">lagolski oblik kojim izričemo </w:t>
            </w:r>
            <w:proofErr w:type="spellStart"/>
            <w:r w:rsidR="00AB7C85" w:rsidRPr="001101F5">
              <w:rPr>
                <w:rFonts w:ascii="Times New Roman" w:hAnsi="Times New Roman"/>
                <w:lang w:val="hr-HR"/>
              </w:rPr>
              <w:t>predbuduće</w:t>
            </w:r>
            <w:proofErr w:type="spellEnd"/>
            <w:r w:rsidR="00143B2E" w:rsidRPr="001101F5">
              <w:rPr>
                <w:rFonts w:ascii="Times New Roman" w:hAnsi="Times New Roman"/>
                <w:lang w:val="hr-HR"/>
              </w:rPr>
              <w:t xml:space="preserve"> radnje (radnje koje </w:t>
            </w:r>
            <w:r w:rsidR="00AB7C85" w:rsidRPr="001101F5">
              <w:rPr>
                <w:rFonts w:ascii="Times New Roman" w:hAnsi="Times New Roman"/>
                <w:lang w:val="hr-HR"/>
              </w:rPr>
              <w:t xml:space="preserve">će se dogoditi </w:t>
            </w:r>
            <w:r w:rsidR="00143B2E" w:rsidRPr="001101F5">
              <w:rPr>
                <w:rFonts w:ascii="Times New Roman" w:hAnsi="Times New Roman"/>
                <w:lang w:val="hr-HR"/>
              </w:rPr>
              <w:t xml:space="preserve">prije neke druge </w:t>
            </w:r>
            <w:r w:rsidR="00AB7C85" w:rsidRPr="001101F5">
              <w:rPr>
                <w:rFonts w:ascii="Times New Roman" w:hAnsi="Times New Roman"/>
                <w:lang w:val="hr-HR"/>
              </w:rPr>
              <w:t xml:space="preserve">buduće </w:t>
            </w:r>
            <w:r w:rsidR="00143B2E" w:rsidRPr="001101F5">
              <w:rPr>
                <w:rFonts w:ascii="Times New Roman" w:hAnsi="Times New Roman"/>
                <w:lang w:val="hr-HR"/>
              </w:rPr>
              <w:t xml:space="preserve"> radnje) nazivamo </w:t>
            </w:r>
            <w:r w:rsidR="00AB7C85" w:rsidRPr="001101F5">
              <w:rPr>
                <w:rFonts w:ascii="Times New Roman" w:hAnsi="Times New Roman"/>
                <w:color w:val="0070C0"/>
                <w:lang w:val="hr-HR"/>
              </w:rPr>
              <w:t>futur drugi</w:t>
            </w:r>
            <w:r w:rsidR="00143B2E" w:rsidRPr="001101F5">
              <w:rPr>
                <w:rFonts w:ascii="Times New Roman" w:hAnsi="Times New Roman"/>
                <w:lang w:val="hr-HR"/>
              </w:rPr>
              <w:t>.</w:t>
            </w:r>
          </w:p>
          <w:p w:rsidR="00AB7C85" w:rsidRPr="001101F5" w:rsidRDefault="009E6C19" w:rsidP="00143B2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napominje</w:t>
            </w:r>
            <w:r w:rsidR="00AB7C85" w:rsidRPr="001101F5">
              <w:rPr>
                <w:rFonts w:ascii="Times New Roman" w:hAnsi="Times New Roman"/>
                <w:lang w:val="hr-HR"/>
              </w:rPr>
              <w:t xml:space="preserve"> učenicima da se futurom drugim, osim za izricanje </w:t>
            </w:r>
            <w:proofErr w:type="spellStart"/>
            <w:r w:rsidR="00AB7C85" w:rsidRPr="001101F5">
              <w:rPr>
                <w:rFonts w:ascii="Times New Roman" w:hAnsi="Times New Roman"/>
                <w:lang w:val="hr-HR"/>
              </w:rPr>
              <w:t>predbuduće</w:t>
            </w:r>
            <w:proofErr w:type="spellEnd"/>
            <w:r w:rsidR="00AB7C85" w:rsidRPr="001101F5">
              <w:rPr>
                <w:rFonts w:ascii="Times New Roman" w:hAnsi="Times New Roman"/>
                <w:lang w:val="hr-HR"/>
              </w:rPr>
              <w:t xml:space="preserve"> radnje, koristimo i za izricanje istodobne radnje u budućnosti.</w:t>
            </w:r>
          </w:p>
          <w:p w:rsidR="00AB7C85" w:rsidRPr="001101F5" w:rsidRDefault="00D813F5" w:rsidP="00AB7C85">
            <w:pPr>
              <w:tabs>
                <w:tab w:val="left" w:pos="1571"/>
                <w:tab w:val="center" w:pos="4934"/>
                <w:tab w:val="left" w:pos="7719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098" type="#_x0000_t32" style="position:absolute;margin-left:245.35pt;margin-top:15.9pt;width:.05pt;height:8.4pt;z-index:251752960" o:connectortype="straight" strokecolor="#c00000">
                  <v:stroke endarrow="block"/>
                </v:shape>
              </w:pict>
            </w:r>
            <w:r w:rsidR="00AB7C85" w:rsidRPr="001101F5">
              <w:rPr>
                <w:rFonts w:ascii="Times New Roman" w:hAnsi="Times New Roman"/>
                <w:noProof/>
                <w:lang w:val="hr-HR" w:eastAsia="hr-HR"/>
              </w:rPr>
              <w:t xml:space="preserve">          Kako mjesec </w:t>
            </w:r>
            <w:r w:rsidR="00AB7C85" w:rsidRPr="001101F5">
              <w:rPr>
                <w:rFonts w:ascii="Times New Roman" w:hAnsi="Times New Roman"/>
                <w:b/>
                <w:noProof/>
                <w:color w:val="548DD4" w:themeColor="text2" w:themeTint="99"/>
                <w:lang w:val="hr-HR" w:eastAsia="hr-HR"/>
              </w:rPr>
              <w:t>bude odmicao</w:t>
            </w:r>
            <w:r w:rsidR="00AB7C85" w:rsidRPr="001101F5">
              <w:rPr>
                <w:rFonts w:ascii="Times New Roman" w:hAnsi="Times New Roman"/>
                <w:noProof/>
                <w:lang w:val="hr-HR" w:eastAsia="hr-HR"/>
              </w:rPr>
              <w:t xml:space="preserve">, topla razdoblja </w:t>
            </w:r>
            <w:r w:rsidR="00AB7C85" w:rsidRPr="001101F5">
              <w:rPr>
                <w:rFonts w:ascii="Times New Roman" w:hAnsi="Times New Roman"/>
                <w:b/>
                <w:noProof/>
                <w:color w:val="C00000"/>
                <w:lang w:val="hr-HR" w:eastAsia="hr-HR"/>
              </w:rPr>
              <w:t>bit će</w:t>
            </w:r>
            <w:r w:rsidR="00AB7C85" w:rsidRPr="001101F5">
              <w:rPr>
                <w:rFonts w:ascii="Times New Roman" w:hAnsi="Times New Roman"/>
                <w:noProof/>
                <w:lang w:val="hr-HR" w:eastAsia="hr-HR"/>
              </w:rPr>
              <w:t xml:space="preserve"> sve češća.  </w:t>
            </w: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099" type="#_x0000_t32" style="position:absolute;margin-left:129pt;margin-top:15.9pt;width:0;height:8.4pt;z-index:251753984;mso-position-horizontal-relative:text;mso-position-vertical-relative:text" o:connectortype="straight" strokecolor="#548dd4 [1951]">
                  <v:stroke endarrow="block"/>
                </v:shape>
              </w:pict>
            </w:r>
          </w:p>
          <w:p w:rsidR="00AB7C85" w:rsidRPr="001101F5" w:rsidRDefault="00D813F5" w:rsidP="00AB7C85">
            <w:pPr>
              <w:tabs>
                <w:tab w:val="left" w:pos="241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>
              <w:rPr>
                <w:rFonts w:ascii="Times New Roman" w:hAnsi="Times New Roman"/>
                <w:b/>
                <w:i/>
                <w:noProof/>
                <w:lang w:val="hr-HR" w:eastAsia="hr-HR"/>
              </w:rPr>
              <w:pict>
                <v:shape id="_x0000_s1101" type="#_x0000_t32" style="position:absolute;margin-left:216.95pt;margin-top:10.8pt;width:20.95pt;height:11.75pt;flip:x;z-index:251756032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i/>
                <w:noProof/>
                <w:lang w:val="hr-HR" w:eastAsia="hr-HR"/>
              </w:rPr>
              <w:pict>
                <v:shape id="_x0000_s1100" type="#_x0000_t32" style="position:absolute;margin-left:134.1pt;margin-top:10.8pt;width:21.75pt;height:11.75pt;z-index:251755008" o:connectortype="straight">
                  <v:stroke endarrow="block"/>
                </v:shape>
              </w:pict>
            </w:r>
            <w:r w:rsidR="00AB7C85" w:rsidRPr="001101F5">
              <w:rPr>
                <w:rFonts w:ascii="Times New Roman" w:hAnsi="Times New Roman"/>
                <w:b/>
                <w:i/>
                <w:lang w:val="hr-HR"/>
              </w:rPr>
              <w:t xml:space="preserve">                                       </w:t>
            </w:r>
            <w:r w:rsidR="00AB7C85" w:rsidRPr="001101F5">
              <w:rPr>
                <w:rFonts w:ascii="Times New Roman" w:hAnsi="Times New Roman"/>
                <w:b/>
                <w:i/>
                <w:color w:val="17365D" w:themeColor="text2" w:themeShade="BF"/>
                <w:lang w:val="hr-HR"/>
              </w:rPr>
              <w:t>futur drugi</w:t>
            </w:r>
            <w:r w:rsidR="00AB7C85" w:rsidRPr="001101F5">
              <w:rPr>
                <w:rFonts w:ascii="Times New Roman" w:hAnsi="Times New Roman"/>
                <w:b/>
                <w:i/>
                <w:lang w:val="hr-HR"/>
              </w:rPr>
              <w:t xml:space="preserve">                        </w:t>
            </w:r>
            <w:r w:rsidR="00AB7C85" w:rsidRPr="001101F5">
              <w:rPr>
                <w:rFonts w:ascii="Times New Roman" w:hAnsi="Times New Roman"/>
                <w:b/>
                <w:i/>
                <w:color w:val="632423" w:themeColor="accent2" w:themeShade="80"/>
                <w:lang w:val="hr-HR"/>
              </w:rPr>
              <w:t>futur prvi</w:t>
            </w:r>
          </w:p>
          <w:p w:rsidR="00AB7C85" w:rsidRPr="001101F5" w:rsidRDefault="00AB7C85" w:rsidP="00143B2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 xml:space="preserve">                                  </w:t>
            </w:r>
            <w:r w:rsidR="00F56B28" w:rsidRPr="001101F5">
              <w:rPr>
                <w:rFonts w:ascii="Times New Roman" w:hAnsi="Times New Roman"/>
                <w:lang w:val="hr-HR"/>
              </w:rPr>
              <w:t xml:space="preserve">  </w:t>
            </w:r>
            <w:r w:rsidRPr="001101F5">
              <w:rPr>
                <w:rFonts w:ascii="Times New Roman" w:hAnsi="Times New Roman"/>
                <w:lang w:val="hr-HR"/>
              </w:rPr>
              <w:t xml:space="preserve">            </w:t>
            </w:r>
            <w:r w:rsidRPr="001101F5">
              <w:rPr>
                <w:rFonts w:ascii="Times New Roman" w:hAnsi="Times New Roman"/>
                <w:sz w:val="18"/>
                <w:szCs w:val="18"/>
                <w:lang w:val="hr-HR"/>
              </w:rPr>
              <w:t>radnje se odvijaju istodobno</w:t>
            </w:r>
          </w:p>
          <w:p w:rsidR="00E7509C" w:rsidRPr="001101F5" w:rsidRDefault="00143B2E" w:rsidP="00143B2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U</w:t>
            </w:r>
            <w:r w:rsidR="009E6C19">
              <w:rPr>
                <w:rFonts w:ascii="Times New Roman" w:hAnsi="Times New Roman"/>
                <w:lang w:val="hr-HR"/>
              </w:rPr>
              <w:t>čenici rješavaju</w:t>
            </w:r>
            <w:r w:rsidR="000B447B" w:rsidRPr="001101F5">
              <w:rPr>
                <w:rFonts w:ascii="Times New Roman" w:hAnsi="Times New Roman"/>
                <w:lang w:val="hr-HR"/>
              </w:rPr>
              <w:t xml:space="preserve"> 1</w:t>
            </w:r>
            <w:r w:rsidR="00887123" w:rsidRPr="001101F5">
              <w:rPr>
                <w:rFonts w:ascii="Times New Roman" w:hAnsi="Times New Roman"/>
                <w:lang w:val="hr-HR"/>
              </w:rPr>
              <w:t xml:space="preserve">. </w:t>
            </w:r>
            <w:r w:rsidR="00E633CA" w:rsidRPr="001101F5">
              <w:rPr>
                <w:rFonts w:ascii="Times New Roman" w:hAnsi="Times New Roman"/>
                <w:lang w:val="hr-HR"/>
              </w:rPr>
              <w:t>z</w:t>
            </w:r>
            <w:r w:rsidR="008968B3" w:rsidRPr="001101F5">
              <w:rPr>
                <w:rFonts w:ascii="Times New Roman" w:hAnsi="Times New Roman"/>
                <w:lang w:val="hr-HR"/>
              </w:rPr>
              <w:t>adat</w:t>
            </w:r>
            <w:r w:rsidR="009E6C19">
              <w:rPr>
                <w:rFonts w:ascii="Times New Roman" w:hAnsi="Times New Roman"/>
                <w:lang w:val="hr-HR"/>
              </w:rPr>
              <w:t>a</w:t>
            </w:r>
            <w:r w:rsidR="008968B3" w:rsidRPr="001101F5">
              <w:rPr>
                <w:rFonts w:ascii="Times New Roman" w:hAnsi="Times New Roman"/>
                <w:lang w:val="hr-HR"/>
              </w:rPr>
              <w:t>k</w:t>
            </w:r>
            <w:r w:rsidR="00E633CA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1101F5">
              <w:rPr>
                <w:rFonts w:ascii="Times New Roman" w:hAnsi="Times New Roman"/>
                <w:lang w:val="hr-HR"/>
              </w:rPr>
              <w:t>I</w:t>
            </w:r>
            <w:r w:rsidRPr="001101F5">
              <w:rPr>
                <w:rFonts w:ascii="Times New Roman" w:hAnsi="Times New Roman"/>
                <w:lang w:val="hr-HR"/>
              </w:rPr>
              <w:t>I</w:t>
            </w:r>
            <w:r w:rsidR="00887123" w:rsidRPr="001101F5">
              <w:rPr>
                <w:rFonts w:ascii="Times New Roman" w:hAnsi="Times New Roman"/>
                <w:lang w:val="hr-HR"/>
              </w:rPr>
              <w:t xml:space="preserve">. skupine </w:t>
            </w:r>
            <w:r w:rsidR="008968B3" w:rsidRPr="001101F5">
              <w:rPr>
                <w:rFonts w:ascii="Times New Roman" w:hAnsi="Times New Roman"/>
                <w:lang w:val="hr-HR"/>
              </w:rPr>
              <w:t>u radnoj bilježni</w:t>
            </w:r>
            <w:r w:rsidR="003A40CC" w:rsidRPr="001101F5">
              <w:rPr>
                <w:rFonts w:ascii="Times New Roman" w:hAnsi="Times New Roman"/>
                <w:lang w:val="hr-HR"/>
              </w:rPr>
              <w:t>ci</w:t>
            </w:r>
            <w:r w:rsidR="009E6C19">
              <w:rPr>
                <w:rFonts w:ascii="Times New Roman" w:hAnsi="Times New Roman"/>
                <w:lang w:val="hr-HR"/>
              </w:rPr>
              <w:t>. S</w:t>
            </w:r>
            <w:r w:rsidR="003A40CC" w:rsidRPr="001101F5">
              <w:rPr>
                <w:rFonts w:ascii="Times New Roman" w:hAnsi="Times New Roman"/>
                <w:lang w:val="hr-HR"/>
              </w:rPr>
              <w:t xml:space="preserve">amostalno </w:t>
            </w:r>
            <w:r w:rsidRPr="001101F5">
              <w:rPr>
                <w:rFonts w:ascii="Times New Roman" w:hAnsi="Times New Roman"/>
                <w:lang w:val="hr-HR"/>
              </w:rPr>
              <w:t>određuju koja</w:t>
            </w:r>
            <w:r w:rsidR="003A0C2F" w:rsidRPr="001101F5">
              <w:rPr>
                <w:rFonts w:ascii="Times New Roman" w:hAnsi="Times New Roman"/>
                <w:lang w:val="hr-HR"/>
              </w:rPr>
              <w:t xml:space="preserve"> će </w:t>
            </w:r>
            <w:r w:rsidRPr="001101F5">
              <w:rPr>
                <w:rFonts w:ascii="Times New Roman" w:hAnsi="Times New Roman"/>
                <w:lang w:val="hr-HR"/>
              </w:rPr>
              <w:t xml:space="preserve">se </w:t>
            </w:r>
            <w:r w:rsidR="003A0C2F" w:rsidRPr="001101F5">
              <w:rPr>
                <w:rFonts w:ascii="Times New Roman" w:hAnsi="Times New Roman"/>
                <w:lang w:val="hr-HR"/>
              </w:rPr>
              <w:t>buduća</w:t>
            </w:r>
            <w:r w:rsidRPr="001101F5">
              <w:rPr>
                <w:rFonts w:ascii="Times New Roman" w:hAnsi="Times New Roman"/>
                <w:lang w:val="hr-HR"/>
              </w:rPr>
              <w:t xml:space="preserve"> radnj</w:t>
            </w:r>
            <w:r w:rsidR="003A0C2F" w:rsidRPr="001101F5">
              <w:rPr>
                <w:rFonts w:ascii="Times New Roman" w:hAnsi="Times New Roman"/>
                <w:lang w:val="hr-HR"/>
              </w:rPr>
              <w:t>a dogoditi</w:t>
            </w:r>
            <w:r w:rsidRPr="001101F5">
              <w:rPr>
                <w:rFonts w:ascii="Times New Roman" w:hAnsi="Times New Roman"/>
                <w:lang w:val="hr-HR"/>
              </w:rPr>
              <w:t xml:space="preserve"> prije i u kojem</w:t>
            </w:r>
            <w:r w:rsidR="009E6C19">
              <w:rPr>
                <w:rFonts w:ascii="Times New Roman" w:hAnsi="Times New Roman"/>
                <w:lang w:val="hr-HR"/>
              </w:rPr>
              <w:t>u</w:t>
            </w:r>
            <w:r w:rsidRPr="001101F5">
              <w:rPr>
                <w:rFonts w:ascii="Times New Roman" w:hAnsi="Times New Roman"/>
                <w:lang w:val="hr-HR"/>
              </w:rPr>
              <w:t xml:space="preserve"> su vremenu istaknuti glagoli.</w:t>
            </w:r>
          </w:p>
          <w:p w:rsidR="008B7C53" w:rsidRPr="001101F5" w:rsidRDefault="009E6C19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</w:t>
            </w:r>
            <w:r w:rsidR="00E633CA" w:rsidRPr="001101F5">
              <w:rPr>
                <w:rFonts w:ascii="Times New Roman" w:hAnsi="Times New Roman"/>
                <w:lang w:val="hr-HR"/>
              </w:rPr>
              <w:t xml:space="preserve"> promotr</w:t>
            </w:r>
            <w:r>
              <w:rPr>
                <w:rFonts w:ascii="Times New Roman" w:hAnsi="Times New Roman"/>
                <w:lang w:val="hr-HR"/>
              </w:rPr>
              <w:t>iti</w:t>
            </w:r>
            <w:r w:rsidR="00E633CA" w:rsidRPr="001101F5">
              <w:rPr>
                <w:rFonts w:ascii="Times New Roman" w:hAnsi="Times New Roman"/>
                <w:lang w:val="hr-HR"/>
              </w:rPr>
              <w:t xml:space="preserve"> primjere u udžbeniku </w:t>
            </w:r>
            <w:r>
              <w:rPr>
                <w:rFonts w:ascii="Times New Roman" w:hAnsi="Times New Roman"/>
                <w:lang w:val="hr-HR"/>
              </w:rPr>
              <w:t>i zaključiti kako se</w:t>
            </w:r>
            <w:r w:rsidR="00E633CA" w:rsidRPr="001101F5">
              <w:rPr>
                <w:rFonts w:ascii="Times New Roman" w:hAnsi="Times New Roman"/>
                <w:lang w:val="hr-HR"/>
              </w:rPr>
              <w:t xml:space="preserve"> tvor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E633CA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C30DB9" w:rsidRPr="001101F5">
              <w:rPr>
                <w:rFonts w:ascii="Times New Roman" w:hAnsi="Times New Roman"/>
                <w:lang w:val="hr-HR"/>
              </w:rPr>
              <w:t>futur drug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104BDA" w:rsidRPr="001101F5">
              <w:rPr>
                <w:rFonts w:ascii="Times New Roman" w:hAnsi="Times New Roman"/>
                <w:lang w:val="hr-HR"/>
              </w:rPr>
              <w:t>.</w:t>
            </w:r>
            <w:r w:rsidR="00CC45E8" w:rsidRPr="001101F5">
              <w:rPr>
                <w:rFonts w:ascii="Times New Roman" w:hAnsi="Times New Roman"/>
                <w:lang w:val="hr-HR"/>
              </w:rPr>
              <w:tab/>
            </w:r>
          </w:p>
          <w:p w:rsidR="008B7C53" w:rsidRPr="001101F5" w:rsidRDefault="008B7C53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45E8" w:rsidRPr="001101F5" w:rsidRDefault="00D813F5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03" type="#_x0000_t32" style="position:absolute;margin-left:216.95pt;margin-top:12.8pt;width:20.95pt;height:6.7pt;z-index:251758080" o:connectortype="straight" strokecolor="#365f91 [2404]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02" type="#_x0000_t32" style="position:absolute;margin-left:141.6pt;margin-top:12.8pt;width:31pt;height:6.7pt;flip:x;z-index:251757056" o:connectortype="straight">
                  <v:stroke endarrow="block"/>
                </v:shape>
              </w:pict>
            </w:r>
            <w:r w:rsidR="00CC45E8" w:rsidRPr="001101F5">
              <w:rPr>
                <w:rFonts w:ascii="Times New Roman" w:hAnsi="Times New Roman"/>
                <w:lang w:val="hr-HR"/>
              </w:rPr>
              <w:t xml:space="preserve">                                                  </w:t>
            </w:r>
            <w:r w:rsidR="00C30DB9" w:rsidRPr="001101F5">
              <w:rPr>
                <w:rFonts w:ascii="Times New Roman" w:hAnsi="Times New Roman"/>
                <w:lang w:val="hr-HR"/>
              </w:rPr>
              <w:t>Kada</w:t>
            </w:r>
            <w:r w:rsidR="00CC45E8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C30DB9" w:rsidRPr="001101F5">
              <w:rPr>
                <w:rFonts w:ascii="Times New Roman" w:hAnsi="Times New Roman"/>
                <w:b/>
                <w:i/>
                <w:shd w:val="clear" w:color="auto" w:fill="DAEEF3" w:themeFill="accent5" w:themeFillTint="33"/>
                <w:lang w:val="hr-HR"/>
              </w:rPr>
              <w:t>budete</w:t>
            </w:r>
            <w:r w:rsidR="00CC45E8" w:rsidRPr="001101F5">
              <w:rPr>
                <w:rFonts w:ascii="Times New Roman" w:hAnsi="Times New Roman"/>
                <w:b/>
                <w:i/>
                <w:shd w:val="clear" w:color="auto" w:fill="DAEEF3" w:themeFill="accent5" w:themeFillTint="33"/>
                <w:lang w:val="hr-HR"/>
              </w:rPr>
              <w:t xml:space="preserve"> </w:t>
            </w:r>
            <w:r w:rsidR="00C30DB9" w:rsidRPr="001101F5">
              <w:rPr>
                <w:rFonts w:ascii="Times New Roman" w:hAnsi="Times New Roman"/>
                <w:b/>
                <w:i/>
                <w:color w:val="17365D" w:themeColor="text2" w:themeShade="BF"/>
                <w:shd w:val="clear" w:color="auto" w:fill="DAEEF3" w:themeFill="accent5" w:themeFillTint="33"/>
                <w:lang w:val="hr-HR"/>
              </w:rPr>
              <w:t>hodali</w:t>
            </w:r>
            <w:r w:rsidR="00C30DB9" w:rsidRPr="001101F5">
              <w:rPr>
                <w:rFonts w:ascii="Times New Roman" w:hAnsi="Times New Roman"/>
                <w:lang w:val="hr-HR"/>
              </w:rPr>
              <w:t xml:space="preserve"> šumarkom, naći ćete proljetnice</w:t>
            </w:r>
            <w:r w:rsidR="00CC45E8" w:rsidRPr="001101F5">
              <w:rPr>
                <w:rFonts w:ascii="Times New Roman" w:hAnsi="Times New Roman"/>
                <w:lang w:val="hr-HR"/>
              </w:rPr>
              <w:t>.</w:t>
            </w:r>
          </w:p>
          <w:p w:rsidR="00CC45E8" w:rsidRPr="001101F5" w:rsidRDefault="00C30DB9" w:rsidP="008B7C53">
            <w:pPr>
              <w:tabs>
                <w:tab w:val="left" w:pos="7769"/>
              </w:tabs>
              <w:spacing w:line="240" w:lineRule="auto"/>
              <w:rPr>
                <w:rFonts w:ascii="Times New Roman" w:hAnsi="Times New Roman"/>
                <w:b/>
                <w:i/>
                <w:color w:val="632423" w:themeColor="accent2" w:themeShade="80"/>
                <w:sz w:val="20"/>
                <w:szCs w:val="20"/>
                <w:lang w:val="hr-HR"/>
              </w:rPr>
            </w:pPr>
            <w:r w:rsidRPr="001101F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      </w:t>
            </w:r>
            <w:r w:rsidR="00CC45E8" w:rsidRPr="001101F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 </w:t>
            </w:r>
            <w:r w:rsidRPr="001101F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svršeni prezent</w:t>
            </w:r>
            <w:r w:rsidR="00CC45E8" w:rsidRPr="001101F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pomoćnoga glagola biti        </w:t>
            </w:r>
            <w:r w:rsidR="00CC45E8" w:rsidRPr="001101F5">
              <w:rPr>
                <w:rFonts w:ascii="Times New Roman" w:hAnsi="Times New Roman"/>
                <w:b/>
                <w:i/>
                <w:color w:val="17365D" w:themeColor="text2" w:themeShade="BF"/>
                <w:sz w:val="20"/>
                <w:szCs w:val="20"/>
                <w:lang w:val="hr-HR"/>
              </w:rPr>
              <w:t>glagolski pridjev radni</w:t>
            </w:r>
            <w:r w:rsidR="008B7C53" w:rsidRPr="001101F5">
              <w:rPr>
                <w:rFonts w:ascii="Times New Roman" w:hAnsi="Times New Roman"/>
                <w:b/>
                <w:i/>
                <w:color w:val="632423" w:themeColor="accent2" w:themeShade="80"/>
                <w:sz w:val="20"/>
                <w:szCs w:val="20"/>
                <w:lang w:val="hr-HR"/>
              </w:rPr>
              <w:tab/>
            </w:r>
          </w:p>
          <w:p w:rsidR="008B7C53" w:rsidRPr="001101F5" w:rsidRDefault="008B7C53" w:rsidP="008B7C53">
            <w:pPr>
              <w:tabs>
                <w:tab w:val="left" w:pos="7769"/>
              </w:tabs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</w:p>
          <w:p w:rsidR="006E3848" w:rsidRPr="001101F5" w:rsidRDefault="009E6C19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govori </w:t>
            </w:r>
            <w:r w:rsidR="00CC45E8" w:rsidRPr="001101F5">
              <w:rPr>
                <w:rFonts w:ascii="Times New Roman" w:hAnsi="Times New Roman"/>
                <w:lang w:val="hr-HR"/>
              </w:rPr>
              <w:t>da se</w:t>
            </w:r>
            <w:r w:rsidR="00841782">
              <w:rPr>
                <w:rFonts w:ascii="Times New Roman" w:hAnsi="Times New Roman"/>
                <w:lang w:val="hr-HR"/>
              </w:rPr>
              <w:t xml:space="preserve"> futur drugi</w:t>
            </w:r>
            <w:r w:rsidR="00CC45E8" w:rsidRPr="001101F5">
              <w:rPr>
                <w:rFonts w:ascii="Times New Roman" w:hAnsi="Times New Roman"/>
                <w:lang w:val="hr-HR"/>
              </w:rPr>
              <w:t xml:space="preserve"> tvori od više riječi, </w:t>
            </w:r>
            <w:r>
              <w:rPr>
                <w:rFonts w:ascii="Times New Roman" w:hAnsi="Times New Roman"/>
                <w:lang w:val="hr-HR"/>
              </w:rPr>
              <w:t xml:space="preserve">stoga je </w:t>
            </w:r>
            <w:r w:rsidR="00841782">
              <w:rPr>
                <w:rFonts w:ascii="Times New Roman" w:hAnsi="Times New Roman"/>
                <w:lang w:val="hr-HR"/>
              </w:rPr>
              <w:t>to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CC45E8" w:rsidRPr="001101F5">
              <w:rPr>
                <w:rFonts w:ascii="Times New Roman" w:hAnsi="Times New Roman"/>
                <w:lang w:val="hr-HR"/>
              </w:rPr>
              <w:t>složeni glagolski oblik.</w:t>
            </w:r>
          </w:p>
          <w:p w:rsidR="00EC3BC9" w:rsidRPr="001101F5" w:rsidRDefault="00143B2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U</w:t>
            </w:r>
            <w:r w:rsidR="009E6C19">
              <w:rPr>
                <w:rFonts w:ascii="Times New Roman" w:hAnsi="Times New Roman"/>
                <w:lang w:val="hr-HR"/>
              </w:rPr>
              <w:t>čenici rješavaju</w:t>
            </w:r>
            <w:r w:rsidR="00CC45E8" w:rsidRPr="001101F5">
              <w:rPr>
                <w:rFonts w:ascii="Times New Roman" w:hAnsi="Times New Roman"/>
                <w:lang w:val="hr-HR"/>
              </w:rPr>
              <w:t xml:space="preserve"> 1</w:t>
            </w:r>
            <w:r w:rsidR="009F3EE2" w:rsidRPr="001101F5">
              <w:rPr>
                <w:rFonts w:ascii="Times New Roman" w:hAnsi="Times New Roman"/>
                <w:lang w:val="hr-HR"/>
              </w:rPr>
              <w:t>. zadat</w:t>
            </w:r>
            <w:r w:rsidR="009E6C19">
              <w:rPr>
                <w:rFonts w:ascii="Times New Roman" w:hAnsi="Times New Roman"/>
                <w:lang w:val="hr-HR"/>
              </w:rPr>
              <w:t>a</w:t>
            </w:r>
            <w:r w:rsidR="00BB73BF" w:rsidRPr="001101F5">
              <w:rPr>
                <w:rFonts w:ascii="Times New Roman" w:hAnsi="Times New Roman"/>
                <w:lang w:val="hr-HR"/>
              </w:rPr>
              <w:t>k</w:t>
            </w:r>
            <w:r w:rsidR="00CC45E8" w:rsidRPr="001101F5">
              <w:rPr>
                <w:rFonts w:ascii="Times New Roman" w:hAnsi="Times New Roman"/>
                <w:lang w:val="hr-HR"/>
              </w:rPr>
              <w:t xml:space="preserve"> I. </w:t>
            </w:r>
            <w:r w:rsidR="009F3EE2" w:rsidRPr="001101F5">
              <w:rPr>
                <w:rFonts w:ascii="Times New Roman" w:hAnsi="Times New Roman"/>
                <w:lang w:val="hr-HR"/>
              </w:rPr>
              <w:t>skupine u radnoj bilježnici.</w:t>
            </w:r>
          </w:p>
          <w:p w:rsidR="002E5B78" w:rsidRPr="001101F5" w:rsidRDefault="009E6C1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s učiteljem provjeravaju</w:t>
            </w:r>
            <w:r w:rsidR="002E5B78" w:rsidRPr="001101F5">
              <w:rPr>
                <w:rFonts w:ascii="Times New Roman" w:hAnsi="Times New Roman"/>
                <w:lang w:val="hr-HR"/>
              </w:rPr>
              <w:t xml:space="preserve"> točnost riješenih zadataka.</w:t>
            </w:r>
          </w:p>
          <w:p w:rsidR="00C30DB9" w:rsidRPr="001101F5" w:rsidRDefault="00C30DB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4B21EC" w:rsidRPr="001101F5" w:rsidRDefault="00C747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U</w:t>
            </w:r>
            <w:r w:rsidR="009E6C19">
              <w:rPr>
                <w:rFonts w:ascii="Times New Roman" w:hAnsi="Times New Roman"/>
                <w:lang w:val="hr-HR"/>
              </w:rPr>
              <w:t>čenici trebaju</w:t>
            </w:r>
            <w:r w:rsidRPr="001101F5">
              <w:rPr>
                <w:rFonts w:ascii="Times New Roman" w:hAnsi="Times New Roman"/>
                <w:lang w:val="hr-HR"/>
              </w:rPr>
              <w:t xml:space="preserve"> promotr</w:t>
            </w:r>
            <w:r w:rsidR="009E6C19">
              <w:rPr>
                <w:rFonts w:ascii="Times New Roman" w:hAnsi="Times New Roman"/>
                <w:lang w:val="hr-HR"/>
              </w:rPr>
              <w:t>iti</w:t>
            </w:r>
            <w:r w:rsidRPr="001101F5">
              <w:rPr>
                <w:rFonts w:ascii="Times New Roman" w:hAnsi="Times New Roman"/>
                <w:lang w:val="hr-HR"/>
              </w:rPr>
              <w:t xml:space="preserve"> tablicu i uoč</w:t>
            </w:r>
            <w:r w:rsidR="009E6C19">
              <w:rPr>
                <w:rFonts w:ascii="Times New Roman" w:hAnsi="Times New Roman"/>
                <w:lang w:val="hr-HR"/>
              </w:rPr>
              <w:t>iti</w:t>
            </w:r>
            <w:r w:rsidRPr="001101F5">
              <w:rPr>
                <w:rFonts w:ascii="Times New Roman" w:hAnsi="Times New Roman"/>
                <w:lang w:val="hr-HR"/>
              </w:rPr>
              <w:t xml:space="preserve"> kako se sprežu glagoli u </w:t>
            </w:r>
            <w:r w:rsidR="00104BDA" w:rsidRPr="001101F5">
              <w:rPr>
                <w:rFonts w:ascii="Times New Roman" w:hAnsi="Times New Roman"/>
                <w:lang w:val="hr-HR"/>
              </w:rPr>
              <w:t>futuru drugome</w:t>
            </w:r>
            <w:r w:rsidR="004B21EC" w:rsidRPr="001101F5">
              <w:rPr>
                <w:rFonts w:ascii="Times New Roman" w:hAnsi="Times New Roman"/>
                <w:lang w:val="hr-HR"/>
              </w:rPr>
              <w:t xml:space="preserve">. </w:t>
            </w:r>
          </w:p>
          <w:p w:rsidR="004B21EC" w:rsidRPr="001101F5" w:rsidRDefault="009E6C1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ističe</w:t>
            </w:r>
            <w:r w:rsidR="004B21EC" w:rsidRPr="001101F5">
              <w:rPr>
                <w:rFonts w:ascii="Times New Roman" w:hAnsi="Times New Roman"/>
                <w:lang w:val="hr-HR"/>
              </w:rPr>
              <w:t xml:space="preserve"> da dijelovi </w:t>
            </w:r>
            <w:r w:rsidR="00104BDA" w:rsidRPr="001101F5">
              <w:rPr>
                <w:rFonts w:ascii="Times New Roman" w:hAnsi="Times New Roman"/>
                <w:lang w:val="hr-HR"/>
              </w:rPr>
              <w:t xml:space="preserve">futura drugoga </w:t>
            </w:r>
            <w:r w:rsidR="004B21EC" w:rsidRPr="001101F5">
              <w:rPr>
                <w:rFonts w:ascii="Times New Roman" w:hAnsi="Times New Roman"/>
                <w:lang w:val="hr-HR"/>
              </w:rPr>
              <w:t xml:space="preserve">mogu biti rastavljeni unutar rečenice. </w:t>
            </w:r>
          </w:p>
          <w:p w:rsidR="002A79B1" w:rsidRPr="001101F5" w:rsidRDefault="004B21E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 xml:space="preserve">Učenici na primjeru </w:t>
            </w:r>
            <w:r w:rsidR="00C747D1" w:rsidRPr="001101F5">
              <w:rPr>
                <w:rFonts w:ascii="Times New Roman" w:hAnsi="Times New Roman"/>
                <w:lang w:val="hr-HR"/>
              </w:rPr>
              <w:t xml:space="preserve">uočavaju tvorbu niječnih i upitnih oblika </w:t>
            </w:r>
            <w:r w:rsidR="00104BDA" w:rsidRPr="001101F5">
              <w:rPr>
                <w:rFonts w:ascii="Times New Roman" w:hAnsi="Times New Roman"/>
                <w:lang w:val="hr-HR"/>
              </w:rPr>
              <w:t>futura drugoga</w:t>
            </w:r>
            <w:r w:rsidR="00DD4FCD" w:rsidRPr="001101F5">
              <w:rPr>
                <w:rFonts w:ascii="Times New Roman" w:hAnsi="Times New Roman"/>
                <w:lang w:val="hr-HR"/>
              </w:rPr>
              <w:t>, a zatim rješava</w:t>
            </w:r>
            <w:r w:rsidR="00104BDA" w:rsidRPr="001101F5">
              <w:rPr>
                <w:rFonts w:ascii="Times New Roman" w:hAnsi="Times New Roman"/>
                <w:lang w:val="hr-HR"/>
              </w:rPr>
              <w:t>ju 2</w:t>
            </w:r>
            <w:r w:rsidR="00C747D1" w:rsidRPr="001101F5">
              <w:rPr>
                <w:rFonts w:ascii="Times New Roman" w:hAnsi="Times New Roman"/>
                <w:lang w:val="hr-HR"/>
              </w:rPr>
              <w:t xml:space="preserve">. zadatak II. skupine u radnoj bilježnici. </w:t>
            </w:r>
          </w:p>
          <w:p w:rsidR="009D2ADF" w:rsidRPr="001101F5" w:rsidRDefault="002A79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Učenici na primjerima iz udžbenika uočav</w:t>
            </w:r>
            <w:r w:rsidR="004B21EC" w:rsidRPr="001101F5">
              <w:rPr>
                <w:rFonts w:ascii="Times New Roman" w:hAnsi="Times New Roman"/>
                <w:lang w:val="hr-HR"/>
              </w:rPr>
              <w:t xml:space="preserve">aju sprezanje </w:t>
            </w:r>
            <w:r w:rsidRPr="001101F5">
              <w:rPr>
                <w:rFonts w:ascii="Times New Roman" w:hAnsi="Times New Roman"/>
                <w:lang w:val="hr-HR"/>
              </w:rPr>
              <w:t xml:space="preserve">pomoćnih glagola u </w:t>
            </w:r>
            <w:r w:rsidR="00104BDA" w:rsidRPr="001101F5">
              <w:rPr>
                <w:rFonts w:ascii="Times New Roman" w:hAnsi="Times New Roman"/>
                <w:lang w:val="hr-HR"/>
              </w:rPr>
              <w:t>futuru drugome te utvrđuju nove jezične činjenice rješavajući 2. zadatak I. skupine u radnoj bilježnici.</w:t>
            </w:r>
          </w:p>
          <w:p w:rsidR="000B7FD0" w:rsidRDefault="00C8099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U</w:t>
            </w:r>
            <w:r w:rsidR="009E6C19">
              <w:rPr>
                <w:rFonts w:ascii="Times New Roman" w:hAnsi="Times New Roman"/>
                <w:lang w:val="hr-HR"/>
              </w:rPr>
              <w:t>čitelj navodi učenike</w:t>
            </w:r>
            <w:r w:rsidRPr="001101F5">
              <w:rPr>
                <w:rFonts w:ascii="Times New Roman" w:hAnsi="Times New Roman"/>
                <w:lang w:val="hr-HR"/>
              </w:rPr>
              <w:t xml:space="preserve"> da zapaze pravilnu uporabu futura drugoga promatrajući primjere u udžbeniku, a novostečena znanja utvrde rješavajući 3. i 4. zadatak II. skupine zadataka u radnoj bilježnici.</w:t>
            </w:r>
          </w:p>
          <w:p w:rsidR="00D813F5" w:rsidRPr="001101F5" w:rsidRDefault="00D813F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FB4488" w:rsidRPr="00D813F5" w:rsidRDefault="00C6274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D813F5">
              <w:rPr>
                <w:rFonts w:ascii="Times New Roman" w:hAnsi="Times New Roman"/>
                <w:b/>
                <w:lang w:val="hr-HR"/>
              </w:rPr>
              <w:lastRenderedPageBreak/>
              <w:t>Završni dio sata (u</w:t>
            </w:r>
            <w:r w:rsidR="0029487F" w:rsidRPr="00D813F5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D813F5">
              <w:rPr>
                <w:rFonts w:ascii="Times New Roman" w:hAnsi="Times New Roman"/>
                <w:b/>
                <w:lang w:val="hr-HR"/>
              </w:rPr>
              <w:t xml:space="preserve">) </w:t>
            </w:r>
          </w:p>
          <w:p w:rsidR="009E6C19" w:rsidRDefault="002B6310" w:rsidP="00624F6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D813F5">
              <w:rPr>
                <w:rFonts w:ascii="Times New Roman" w:hAnsi="Times New Roman"/>
                <w:u w:val="single"/>
                <w:lang w:val="hr-HR"/>
              </w:rPr>
              <w:t>Minuta za govorenje</w:t>
            </w:r>
          </w:p>
          <w:p w:rsidR="002B6310" w:rsidRPr="001101F5" w:rsidRDefault="009E6C19" w:rsidP="00624F6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2B6310" w:rsidRPr="001101F5">
              <w:rPr>
                <w:rFonts w:ascii="Times New Roman" w:hAnsi="Times New Roman"/>
                <w:lang w:val="hr-HR"/>
              </w:rPr>
              <w:t xml:space="preserve">čenici imaju zadatak usporediti futur drugi i pluskvamperfekt te pripremiti jednominutno izlaganje u kojemu će iznositi sličnosti i razlike između tih dvaju vremena. </w:t>
            </w:r>
          </w:p>
          <w:p w:rsidR="00351E77" w:rsidRDefault="000B03B1" w:rsidP="00624F6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D813F5">
              <w:rPr>
                <w:rFonts w:ascii="Times New Roman" w:hAnsi="Times New Roman"/>
                <w:lang w:val="hr-HR"/>
              </w:rPr>
              <w:t>Zadatak za domaću zadaću</w:t>
            </w:r>
          </w:p>
          <w:p w:rsidR="008345EB" w:rsidRPr="001101F5" w:rsidRDefault="00351E77" w:rsidP="00624F6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</w:t>
            </w:r>
            <w:r w:rsidR="008345EB" w:rsidRPr="00882527">
              <w:rPr>
                <w:rFonts w:ascii="Times New Roman" w:hAnsi="Times New Roman"/>
                <w:lang w:val="hr-HR"/>
              </w:rPr>
              <w:t xml:space="preserve"> </w:t>
            </w:r>
            <w:r w:rsidR="00104BDA" w:rsidRPr="00882527">
              <w:rPr>
                <w:rFonts w:ascii="Times New Roman" w:hAnsi="Times New Roman"/>
                <w:lang w:val="hr-HR"/>
              </w:rPr>
              <w:t>riješiti</w:t>
            </w:r>
            <w:r w:rsidR="00104BDA" w:rsidRPr="001101F5">
              <w:rPr>
                <w:rFonts w:ascii="Times New Roman" w:hAnsi="Times New Roman"/>
                <w:lang w:val="hr-HR"/>
              </w:rPr>
              <w:t xml:space="preserve"> 3. </w:t>
            </w:r>
            <w:r w:rsidR="008345EB" w:rsidRPr="001101F5">
              <w:rPr>
                <w:rFonts w:ascii="Times New Roman" w:hAnsi="Times New Roman"/>
                <w:lang w:val="hr-HR"/>
              </w:rPr>
              <w:t xml:space="preserve">zadatak prve </w:t>
            </w:r>
            <w:r w:rsidR="007B778B" w:rsidRPr="001101F5">
              <w:rPr>
                <w:rFonts w:ascii="Times New Roman" w:hAnsi="Times New Roman"/>
                <w:lang w:val="hr-HR"/>
              </w:rPr>
              <w:t>skupine</w:t>
            </w:r>
            <w:r w:rsidR="00624F69" w:rsidRPr="001101F5">
              <w:rPr>
                <w:rFonts w:ascii="Times New Roman" w:hAnsi="Times New Roman"/>
                <w:lang w:val="hr-HR"/>
              </w:rPr>
              <w:t xml:space="preserve">. </w:t>
            </w:r>
            <w:r w:rsidR="007B778B" w:rsidRPr="001101F5">
              <w:rPr>
                <w:rFonts w:ascii="Times New Roman" w:hAnsi="Times New Roman"/>
                <w:b/>
                <w:lang w:val="hr-HR"/>
              </w:rPr>
              <w:tab/>
            </w:r>
          </w:p>
          <w:p w:rsidR="008D5CBC" w:rsidRPr="001101F5" w:rsidRDefault="0088252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Drugi</w:t>
            </w:r>
            <w:r w:rsidR="00E217BD" w:rsidRPr="001101F5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AA02A8" w:rsidRPr="00D813F5" w:rsidRDefault="00AA02A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D813F5">
              <w:rPr>
                <w:rFonts w:ascii="Times New Roman" w:hAnsi="Times New Roman"/>
                <w:b/>
                <w:lang w:val="hr-HR"/>
              </w:rPr>
              <w:t>Uvodni dio (motivacija)</w:t>
            </w:r>
          </w:p>
          <w:p w:rsidR="00AA02A8" w:rsidRPr="001101F5" w:rsidRDefault="0088252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s učenicima analizira i ispravlja</w:t>
            </w:r>
            <w:r w:rsidR="008345EB" w:rsidRPr="001101F5">
              <w:rPr>
                <w:rFonts w:ascii="Times New Roman" w:hAnsi="Times New Roman"/>
                <w:lang w:val="hr-HR"/>
              </w:rPr>
              <w:t xml:space="preserve"> zadatk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8345EB" w:rsidRPr="001101F5">
              <w:rPr>
                <w:rFonts w:ascii="Times New Roman" w:hAnsi="Times New Roman"/>
                <w:lang w:val="hr-HR"/>
              </w:rPr>
              <w:t xml:space="preserve"> u radnoj bilježnici.</w:t>
            </w:r>
          </w:p>
          <w:p w:rsidR="005724C0" w:rsidRPr="00D813F5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D813F5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882527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D813F5">
              <w:rPr>
                <w:rFonts w:ascii="Times New Roman" w:hAnsi="Times New Roman"/>
                <w:b/>
                <w:lang w:val="hr-HR"/>
              </w:rPr>
              <w:t>uputa za rad</w:t>
            </w:r>
          </w:p>
          <w:p w:rsidR="00882527" w:rsidRDefault="002127CC" w:rsidP="001E7658">
            <w:pPr>
              <w:tabs>
                <w:tab w:val="left" w:pos="1571"/>
              </w:tabs>
              <w:spacing w:line="240" w:lineRule="auto"/>
              <w:rPr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Rješavanjem kviza</w:t>
            </w:r>
            <w:r w:rsidR="008D5CBC" w:rsidRPr="001101F5">
              <w:rPr>
                <w:rFonts w:ascii="Times New Roman" w:hAnsi="Times New Roman"/>
                <w:lang w:val="hr-HR"/>
              </w:rPr>
              <w:t xml:space="preserve"> i igara</w:t>
            </w:r>
            <w:r w:rsidR="008345EB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1101F5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1101F5">
              <w:rPr>
                <w:rFonts w:ascii="Times New Roman" w:hAnsi="Times New Roman"/>
                <w:i/>
                <w:lang w:val="hr-HR"/>
              </w:rPr>
              <w:t>Volim hrvatski</w:t>
            </w:r>
            <w:r w:rsidR="008345EB" w:rsidRPr="001101F5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F57F5C" w:rsidRPr="001101F5">
              <w:rPr>
                <w:rFonts w:ascii="Times New Roman" w:hAnsi="Times New Roman"/>
                <w:lang w:val="hr-HR"/>
              </w:rPr>
              <w:t xml:space="preserve">u </w:t>
            </w:r>
            <w:r w:rsidRPr="001101F5">
              <w:rPr>
                <w:rFonts w:ascii="Times New Roman" w:hAnsi="Times New Roman"/>
                <w:lang w:val="hr-HR"/>
              </w:rPr>
              <w:t>digitalno</w:t>
            </w:r>
            <w:r w:rsidR="00F57F5C" w:rsidRPr="001101F5">
              <w:rPr>
                <w:rFonts w:ascii="Times New Roman" w:hAnsi="Times New Roman"/>
                <w:lang w:val="hr-HR"/>
              </w:rPr>
              <w:t>me</w:t>
            </w:r>
            <w:r w:rsidRPr="001101F5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1101F5">
              <w:rPr>
                <w:rFonts w:ascii="Times New Roman" w:hAnsi="Times New Roman"/>
                <w:lang w:val="hr-HR"/>
              </w:rPr>
              <w:t>u</w:t>
            </w:r>
            <w:r w:rsidR="008345EB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1101F5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A51E8E" w:rsidRPr="001101F5">
              <w:rPr>
                <w:rFonts w:ascii="Times New Roman" w:hAnsi="Times New Roman"/>
                <w:lang w:val="hr-HR"/>
              </w:rPr>
              <w:t>futuru drugome</w:t>
            </w:r>
            <w:r w:rsidR="00015749" w:rsidRPr="001101F5">
              <w:rPr>
                <w:rFonts w:ascii="Times New Roman" w:hAnsi="Times New Roman"/>
                <w:lang w:val="hr-HR"/>
              </w:rPr>
              <w:t>.</w:t>
            </w:r>
            <w:r w:rsidR="00AA02A8" w:rsidRPr="001101F5">
              <w:rPr>
                <w:rFonts w:ascii="Times New Roman" w:hAnsi="Times New Roman"/>
                <w:lang w:val="hr-HR"/>
              </w:rPr>
              <w:t xml:space="preserve"> </w:t>
            </w:r>
          </w:p>
          <w:p w:rsidR="00A51E8E" w:rsidRPr="001101F5" w:rsidRDefault="00A51E8E" w:rsidP="001E7658">
            <w:pPr>
              <w:tabs>
                <w:tab w:val="left" w:pos="1571"/>
              </w:tabs>
              <w:spacing w:line="240" w:lineRule="auto"/>
              <w:rPr>
                <w:lang w:val="hr-HR"/>
              </w:rPr>
            </w:pPr>
            <w:r w:rsidRPr="001101F5">
              <w:rPr>
                <w:lang w:val="hr-HR"/>
              </w:rPr>
              <w:t xml:space="preserve"> </w:t>
            </w:r>
            <w:hyperlink r:id="rId8" w:history="1">
              <w:r w:rsidRPr="001101F5">
                <w:rPr>
                  <w:rStyle w:val="Hyperlink"/>
                  <w:lang w:val="hr-HR"/>
                </w:rPr>
                <w:t>https://www.e-sfera.hr/dodatni-digitalni-sadrzaji/ef92a346-e78e-419d-bfdd-44aa5e16e034/</w:t>
              </w:r>
            </w:hyperlink>
          </w:p>
          <w:p w:rsidR="00882527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U</w:t>
            </w:r>
            <w:r w:rsidR="00882527">
              <w:rPr>
                <w:rFonts w:ascii="Times New Roman" w:hAnsi="Times New Roman"/>
                <w:lang w:val="hr-HR"/>
              </w:rPr>
              <w:t>čitelj daje uputu</w:t>
            </w:r>
            <w:r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882527">
              <w:rPr>
                <w:rFonts w:ascii="Times New Roman" w:hAnsi="Times New Roman"/>
                <w:lang w:val="hr-HR"/>
              </w:rPr>
              <w:t xml:space="preserve">učenicima </w:t>
            </w:r>
            <w:r w:rsidRPr="001101F5">
              <w:rPr>
                <w:rFonts w:ascii="Times New Roman" w:hAnsi="Times New Roman"/>
                <w:lang w:val="hr-HR"/>
              </w:rPr>
              <w:t>da prouče rubriku</w:t>
            </w:r>
            <w:r w:rsidR="00796002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1101F5">
              <w:rPr>
                <w:rFonts w:ascii="Times New Roman" w:hAnsi="Times New Roman"/>
                <w:i/>
                <w:lang w:val="hr-HR"/>
              </w:rPr>
              <w:t>Zapis za pravopis</w:t>
            </w:r>
            <w:r w:rsidRPr="001101F5">
              <w:rPr>
                <w:rFonts w:ascii="Times New Roman" w:hAnsi="Times New Roman"/>
                <w:lang w:val="hr-HR"/>
              </w:rPr>
              <w:t xml:space="preserve">, a potom </w:t>
            </w:r>
            <w:r w:rsidR="00882527">
              <w:rPr>
                <w:rFonts w:ascii="Times New Roman" w:hAnsi="Times New Roman"/>
                <w:lang w:val="hr-HR"/>
              </w:rPr>
              <w:t xml:space="preserve">da </w:t>
            </w:r>
            <w:r w:rsidR="00015749" w:rsidRPr="001101F5">
              <w:rPr>
                <w:rFonts w:ascii="Times New Roman" w:hAnsi="Times New Roman"/>
                <w:lang w:val="hr-HR"/>
              </w:rPr>
              <w:t>utvr</w:t>
            </w:r>
            <w:r w:rsidR="00882527">
              <w:rPr>
                <w:rFonts w:ascii="Times New Roman" w:hAnsi="Times New Roman"/>
                <w:lang w:val="hr-HR"/>
              </w:rPr>
              <w:t>de</w:t>
            </w:r>
            <w:r w:rsidR="00015749" w:rsidRPr="001101F5">
              <w:rPr>
                <w:rFonts w:ascii="Times New Roman" w:hAnsi="Times New Roman"/>
                <w:lang w:val="hr-HR"/>
              </w:rPr>
              <w:t xml:space="preserve"> i provjer</w:t>
            </w:r>
            <w:r w:rsidR="00882527">
              <w:rPr>
                <w:rFonts w:ascii="Times New Roman" w:hAnsi="Times New Roman"/>
                <w:lang w:val="hr-HR"/>
              </w:rPr>
              <w:t>e</w:t>
            </w:r>
            <w:r w:rsidR="00015749" w:rsidRPr="001101F5">
              <w:rPr>
                <w:rFonts w:ascii="Times New Roman" w:hAnsi="Times New Roman"/>
                <w:lang w:val="hr-HR"/>
              </w:rPr>
              <w:t xml:space="preserve"> svoje </w:t>
            </w:r>
            <w:proofErr w:type="spellStart"/>
            <w:r w:rsidR="00015749" w:rsidRPr="001101F5">
              <w:rPr>
                <w:rFonts w:ascii="Times New Roman" w:hAnsi="Times New Roman"/>
                <w:lang w:val="hr-HR"/>
              </w:rPr>
              <w:t>pravopi</w:t>
            </w:r>
            <w:r w:rsidR="00882527">
              <w:rPr>
                <w:rFonts w:ascii="Times New Roman" w:hAnsi="Times New Roman"/>
                <w:lang w:val="hr-HR"/>
              </w:rPr>
              <w:t>-</w:t>
            </w:r>
            <w:r w:rsidR="00015749" w:rsidRPr="001101F5">
              <w:rPr>
                <w:rFonts w:ascii="Times New Roman" w:hAnsi="Times New Roman"/>
                <w:lang w:val="hr-HR"/>
              </w:rPr>
              <w:t>sno</w:t>
            </w:r>
            <w:proofErr w:type="spellEnd"/>
            <w:r w:rsidR="00015749" w:rsidRPr="001101F5">
              <w:rPr>
                <w:rFonts w:ascii="Times New Roman" w:hAnsi="Times New Roman"/>
                <w:lang w:val="hr-HR"/>
              </w:rPr>
              <w:t xml:space="preserve"> znanje u </w:t>
            </w:r>
            <w:r w:rsidR="00015749" w:rsidRPr="001101F5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1101F5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1101F5">
              <w:rPr>
                <w:rFonts w:ascii="Times New Roman" w:hAnsi="Times New Roman"/>
                <w:lang w:val="hr-HR"/>
              </w:rPr>
              <w:t xml:space="preserve"> u digitalnome </w:t>
            </w:r>
            <w:r w:rsidRPr="001101F5">
              <w:rPr>
                <w:rFonts w:ascii="Times New Roman" w:hAnsi="Times New Roman"/>
                <w:lang w:val="hr-HR"/>
              </w:rPr>
              <w:t>udžbeniku.</w:t>
            </w:r>
          </w:p>
          <w:p w:rsidR="00711595" w:rsidRPr="001101F5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 xml:space="preserve"> </w:t>
            </w:r>
            <w:hyperlink r:id="rId9" w:history="1">
              <w:r w:rsidR="00A51E8E" w:rsidRPr="001101F5">
                <w:rPr>
                  <w:rStyle w:val="Hyperlink"/>
                  <w:lang w:val="hr-HR"/>
                </w:rPr>
                <w:t>https://www.e-sfera.hr/dodatni-digitalni-sadrzaji/ef92a346-e78e-419d-bfdd-44aa5e16e034/assets/interactivity/kviz_4/index.html</w:t>
              </w:r>
            </w:hyperlink>
          </w:p>
          <w:p w:rsidR="00B31C60" w:rsidRPr="001101F5" w:rsidRDefault="0088252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015749" w:rsidRPr="001101F5">
              <w:rPr>
                <w:rFonts w:ascii="Times New Roman" w:hAnsi="Times New Roman"/>
                <w:lang w:val="hr-HR"/>
              </w:rPr>
              <w:t xml:space="preserve"> s učenicima </w:t>
            </w:r>
            <w:r w:rsidR="00F57F5C" w:rsidRPr="001101F5">
              <w:rPr>
                <w:rFonts w:ascii="Times New Roman" w:hAnsi="Times New Roman"/>
                <w:lang w:val="hr-HR"/>
              </w:rPr>
              <w:t>provjerava točnost rješenja</w:t>
            </w:r>
            <w:r w:rsidR="00015749" w:rsidRPr="001101F5">
              <w:rPr>
                <w:rFonts w:ascii="Times New Roman" w:hAnsi="Times New Roman"/>
                <w:lang w:val="hr-HR"/>
              </w:rPr>
              <w:t xml:space="preserve">. </w:t>
            </w:r>
          </w:p>
          <w:p w:rsidR="000B03B1" w:rsidRPr="00882527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D813F5">
              <w:rPr>
                <w:rFonts w:ascii="Times New Roman" w:hAnsi="Times New Roman"/>
                <w:b/>
                <w:lang w:val="hr-HR"/>
              </w:rPr>
              <w:t>Vježba</w:t>
            </w:r>
          </w:p>
          <w:p w:rsidR="00015749" w:rsidRPr="001101F5" w:rsidRDefault="0088252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u parovima</w:t>
            </w:r>
            <w:r w:rsidR="00796002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7B778B" w:rsidRPr="001101F5">
              <w:rPr>
                <w:rFonts w:ascii="Times New Roman" w:hAnsi="Times New Roman"/>
                <w:lang w:val="hr-HR"/>
              </w:rPr>
              <w:t>rješava</w:t>
            </w:r>
            <w:r>
              <w:rPr>
                <w:rFonts w:ascii="Times New Roman" w:hAnsi="Times New Roman"/>
                <w:lang w:val="hr-HR"/>
              </w:rPr>
              <w:t>ju</w:t>
            </w:r>
            <w:r w:rsidR="007B778B" w:rsidRPr="001101F5">
              <w:rPr>
                <w:rFonts w:ascii="Times New Roman" w:hAnsi="Times New Roman"/>
                <w:lang w:val="hr-HR"/>
              </w:rPr>
              <w:t xml:space="preserve"> 1.</w:t>
            </w:r>
            <w:r w:rsidR="00841782">
              <w:rPr>
                <w:rFonts w:ascii="Times New Roman" w:hAnsi="Times New Roman"/>
                <w:lang w:val="hr-HR"/>
              </w:rPr>
              <w:t xml:space="preserve"> </w:t>
            </w:r>
            <w:r w:rsidR="00852791" w:rsidRPr="001101F5">
              <w:rPr>
                <w:rFonts w:ascii="Times New Roman" w:hAnsi="Times New Roman"/>
                <w:lang w:val="hr-HR"/>
              </w:rPr>
              <w:t>zadatak II</w:t>
            </w:r>
            <w:r w:rsidR="00D851EE" w:rsidRPr="001101F5">
              <w:rPr>
                <w:rFonts w:ascii="Times New Roman" w:hAnsi="Times New Roman"/>
                <w:lang w:val="hr-HR"/>
              </w:rPr>
              <w:t xml:space="preserve">I. skupine u radnoj bilježnici, zatim čitaju </w:t>
            </w:r>
            <w:r w:rsidR="00796002" w:rsidRPr="001101F5">
              <w:rPr>
                <w:rFonts w:ascii="Times New Roman" w:hAnsi="Times New Roman"/>
                <w:lang w:val="hr-HR"/>
              </w:rPr>
              <w:t>svoje odgovore, razgovaraju, objašnjavaju</w:t>
            </w:r>
            <w:r w:rsidR="00E6195E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796002" w:rsidRPr="001101F5">
              <w:rPr>
                <w:rFonts w:ascii="Times New Roman" w:hAnsi="Times New Roman"/>
                <w:lang w:val="hr-HR"/>
              </w:rPr>
              <w:t xml:space="preserve">i uspoređuju svoje </w:t>
            </w:r>
            <w:r w:rsidR="00852791" w:rsidRPr="001101F5">
              <w:rPr>
                <w:rFonts w:ascii="Times New Roman" w:hAnsi="Times New Roman"/>
                <w:lang w:val="hr-HR"/>
              </w:rPr>
              <w:t>odgovore</w:t>
            </w:r>
            <w:r>
              <w:rPr>
                <w:rFonts w:ascii="Times New Roman" w:hAnsi="Times New Roman"/>
                <w:lang w:val="hr-HR"/>
              </w:rPr>
              <w:t xml:space="preserve"> te zaključuju.</w:t>
            </w:r>
          </w:p>
          <w:p w:rsidR="000B03B1" w:rsidRPr="001101F5" w:rsidRDefault="000B03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52791" w:rsidRPr="00D813F5" w:rsidRDefault="000B03B1" w:rsidP="0085279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D813F5">
              <w:rPr>
                <w:rFonts w:ascii="Times New Roman" w:hAnsi="Times New Roman"/>
                <w:b/>
                <w:lang w:val="hr-HR"/>
              </w:rPr>
              <w:t xml:space="preserve">Zadatak za domaću zadaću </w:t>
            </w:r>
            <w:r w:rsidR="008B598D" w:rsidRPr="00D813F5">
              <w:rPr>
                <w:rFonts w:ascii="Times New Roman" w:hAnsi="Times New Roman"/>
                <w:lang w:val="hr-HR"/>
              </w:rPr>
              <w:t xml:space="preserve"> </w:t>
            </w:r>
          </w:p>
          <w:p w:rsidR="00882527" w:rsidRDefault="00852791" w:rsidP="0085279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D813F5">
              <w:rPr>
                <w:rFonts w:ascii="Times New Roman" w:hAnsi="Times New Roman"/>
                <w:u w:val="single"/>
                <w:lang w:val="hr-HR"/>
              </w:rPr>
              <w:t>Minuta za pisanje</w:t>
            </w:r>
          </w:p>
          <w:p w:rsidR="009545B5" w:rsidRPr="001101F5" w:rsidRDefault="00882527" w:rsidP="0085279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852791" w:rsidRPr="001101F5">
              <w:rPr>
                <w:rFonts w:ascii="Times New Roman" w:hAnsi="Times New Roman"/>
                <w:lang w:val="hr-HR"/>
              </w:rPr>
              <w:t>čenici imaju zadatak isplanirati što će</w:t>
            </w:r>
            <w:r>
              <w:rPr>
                <w:rFonts w:ascii="Times New Roman" w:hAnsi="Times New Roman"/>
                <w:lang w:val="hr-HR"/>
              </w:rPr>
              <w:t>, u skladu s vremenskim uvjetima,</w:t>
            </w:r>
            <w:r w:rsidR="00852791" w:rsidRPr="001101F5">
              <w:rPr>
                <w:rFonts w:ascii="Times New Roman" w:hAnsi="Times New Roman"/>
                <w:lang w:val="hr-HR"/>
              </w:rPr>
              <w:t xml:space="preserve"> raditi u ožujku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852791" w:rsidRPr="001101F5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P</w:t>
            </w:r>
            <w:r w:rsidR="00852791" w:rsidRPr="001101F5">
              <w:rPr>
                <w:rFonts w:ascii="Times New Roman" w:hAnsi="Times New Roman"/>
                <w:lang w:val="hr-HR"/>
              </w:rPr>
              <w:t>lan trebaju napisati u obliku natuknica (</w:t>
            </w:r>
            <w:r w:rsidRPr="00D813F5">
              <w:rPr>
                <w:rFonts w:ascii="Times New Roman" w:hAnsi="Times New Roman"/>
                <w:i/>
                <w:lang w:val="hr-HR"/>
              </w:rPr>
              <w:t>A</w:t>
            </w:r>
            <w:r w:rsidR="00852791" w:rsidRPr="00D813F5">
              <w:rPr>
                <w:rFonts w:ascii="Times New Roman" w:hAnsi="Times New Roman"/>
                <w:i/>
                <w:lang w:val="hr-HR"/>
              </w:rPr>
              <w:t>ko bude padala kiša</w:t>
            </w:r>
            <w:r w:rsidRPr="00D813F5">
              <w:rPr>
                <w:rFonts w:ascii="Times New Roman" w:hAnsi="Times New Roman"/>
                <w:i/>
                <w:lang w:val="hr-HR"/>
              </w:rPr>
              <w:t>,</w:t>
            </w:r>
            <w:r w:rsidR="00852791" w:rsidRPr="00D813F5">
              <w:rPr>
                <w:rFonts w:ascii="Times New Roman" w:hAnsi="Times New Roman"/>
                <w:i/>
                <w:lang w:val="hr-HR"/>
              </w:rPr>
              <w:t>…</w:t>
            </w:r>
            <w:r w:rsidR="00852791" w:rsidRPr="001101F5">
              <w:rPr>
                <w:rFonts w:ascii="Times New Roman" w:hAnsi="Times New Roman"/>
                <w:lang w:val="hr-HR"/>
              </w:rPr>
              <w:t xml:space="preserve">; </w:t>
            </w:r>
            <w:r w:rsidRPr="00D813F5">
              <w:rPr>
                <w:rFonts w:ascii="Times New Roman" w:hAnsi="Times New Roman"/>
                <w:i/>
                <w:lang w:val="hr-HR"/>
              </w:rPr>
              <w:t>B</w:t>
            </w:r>
            <w:r w:rsidR="00852791" w:rsidRPr="00D813F5">
              <w:rPr>
                <w:rFonts w:ascii="Times New Roman" w:hAnsi="Times New Roman"/>
                <w:i/>
                <w:lang w:val="hr-HR"/>
              </w:rPr>
              <w:t>ude li puhao jak vjetar</w:t>
            </w:r>
            <w:r w:rsidRPr="00D813F5">
              <w:rPr>
                <w:rFonts w:ascii="Times New Roman" w:hAnsi="Times New Roman"/>
                <w:i/>
                <w:lang w:val="hr-HR"/>
              </w:rPr>
              <w:t>,</w:t>
            </w:r>
            <w:r w:rsidR="00852791" w:rsidRPr="00D813F5">
              <w:rPr>
                <w:rFonts w:ascii="Times New Roman" w:hAnsi="Times New Roman"/>
                <w:i/>
                <w:lang w:val="hr-HR"/>
              </w:rPr>
              <w:t>…</w:t>
            </w:r>
            <w:r w:rsidR="00852791" w:rsidRPr="001101F5">
              <w:rPr>
                <w:rFonts w:ascii="Times New Roman" w:hAnsi="Times New Roman"/>
                <w:lang w:val="hr-HR"/>
              </w:rPr>
              <w:t>).</w:t>
            </w:r>
          </w:p>
        </w:tc>
      </w:tr>
      <w:tr w:rsidR="00F57F5C" w:rsidRPr="001101F5" w:rsidTr="00C83F00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1101F5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1101F5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F57F5C" w:rsidRPr="001101F5" w:rsidRDefault="00882527" w:rsidP="00D813F5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 w:rsidR="00F57F5C" w:rsidRPr="001101F5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1101F5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 radi</w:t>
            </w:r>
            <w:r w:rsidR="00F57F5C"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1101F5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1101F5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rješava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i provjerava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točnost, samostalno</w:t>
            </w:r>
            <w:r w:rsidR="00AE2C87" w:rsidRPr="001101F5">
              <w:rPr>
                <w:rFonts w:ascii="Times New Roman" w:hAnsi="Times New Roman"/>
                <w:sz w:val="20"/>
                <w:szCs w:val="20"/>
                <w:lang w:val="hr-HR"/>
              </w:rPr>
              <w:t>, u paru</w:t>
            </w:r>
            <w:r w:rsidR="00F57F5C"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u skupini; sudjeluj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</w:t>
            </w:r>
            <w:r w:rsidR="00E74CEB" w:rsidRPr="001101F5">
              <w:rPr>
                <w:rFonts w:ascii="Times New Roman" w:hAnsi="Times New Roman"/>
                <w:sz w:val="20"/>
                <w:szCs w:val="20"/>
                <w:lang w:val="hr-HR"/>
              </w:rPr>
              <w:t>rješavanju postavljenih zadataka</w:t>
            </w:r>
            <w:r w:rsidR="00F57F5C"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poštuj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</w:tc>
      </w:tr>
      <w:tr w:rsidR="00884CEF" w:rsidRPr="001101F5" w:rsidTr="00C83F00">
        <w:trPr>
          <w:trHeight w:val="67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1101F5" w:rsidRDefault="00ED74A0" w:rsidP="00194E45">
            <w:pPr>
              <w:pStyle w:val="NoSpacing"/>
              <w:rPr>
                <w:b/>
                <w:lang w:val="hr-HR"/>
              </w:rPr>
            </w:pPr>
            <w:r w:rsidRPr="001101F5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884CEF" w:rsidRPr="001101F5" w:rsidRDefault="00882527" w:rsidP="00110DE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1101F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1101F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1101F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1101F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1101F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1101F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1101F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1101F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1101F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digitalni alati</w:t>
            </w:r>
          </w:p>
        </w:tc>
      </w:tr>
      <w:tr w:rsidR="008316FE" w:rsidRPr="001101F5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1101F5" w:rsidRDefault="008316FE" w:rsidP="00194E45">
            <w:pPr>
              <w:pStyle w:val="NoSpacing"/>
              <w:rPr>
                <w:b/>
                <w:lang w:val="hr-HR"/>
              </w:rPr>
            </w:pPr>
            <w:r w:rsidRPr="001101F5">
              <w:rPr>
                <w:b/>
                <w:lang w:val="hr-HR"/>
              </w:rPr>
              <w:t xml:space="preserve">Prijedlog prilagodbe  </w:t>
            </w:r>
          </w:p>
        </w:tc>
      </w:tr>
      <w:tr w:rsidR="008316FE" w:rsidRPr="001101F5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1101F5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1101F5" w:rsidRDefault="000537F3" w:rsidP="003211B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 xml:space="preserve">Daroviti učenici: </w:t>
            </w:r>
          </w:p>
          <w:p w:rsidR="005D3617" w:rsidRPr="001101F5" w:rsidRDefault="00FE18D3" w:rsidP="00D813F5">
            <w:pPr>
              <w:pStyle w:val="NoSpacing"/>
              <w:numPr>
                <w:ilvl w:val="0"/>
                <w:numId w:val="48"/>
              </w:numPr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i</w:t>
            </w:r>
            <w:r w:rsidR="00560B2A" w:rsidRPr="001101F5">
              <w:rPr>
                <w:rFonts w:ascii="Times New Roman" w:hAnsi="Times New Roman"/>
                <w:lang w:val="hr-HR"/>
              </w:rPr>
              <w:t xml:space="preserve">straživačkim </w:t>
            </w:r>
            <w:r w:rsidRPr="001101F5">
              <w:rPr>
                <w:rFonts w:ascii="Times New Roman" w:hAnsi="Times New Roman"/>
                <w:lang w:val="hr-HR"/>
              </w:rPr>
              <w:t>radom</w:t>
            </w:r>
            <w:r w:rsidR="00560B2A" w:rsidRPr="001101F5">
              <w:rPr>
                <w:rFonts w:ascii="Times New Roman" w:hAnsi="Times New Roman"/>
                <w:lang w:val="hr-HR"/>
              </w:rPr>
              <w:t xml:space="preserve"> prema zadanim smjernicama uz udžbenik i dodatne materijale </w:t>
            </w:r>
            <w:r w:rsidR="00882527">
              <w:rPr>
                <w:rFonts w:ascii="Times New Roman" w:hAnsi="Times New Roman"/>
                <w:lang w:val="hr-HR"/>
              </w:rPr>
              <w:t>(</w:t>
            </w:r>
            <w:r w:rsidR="00560B2A" w:rsidRPr="001101F5">
              <w:rPr>
                <w:rFonts w:ascii="Times New Roman" w:hAnsi="Times New Roman"/>
                <w:lang w:val="hr-HR"/>
              </w:rPr>
              <w:t>koje</w:t>
            </w:r>
            <w:r w:rsidR="00882527">
              <w:rPr>
                <w:rFonts w:ascii="Times New Roman" w:hAnsi="Times New Roman"/>
                <w:lang w:val="hr-HR"/>
              </w:rPr>
              <w:t xml:space="preserve"> je pripremio učitelj)</w:t>
            </w:r>
            <w:r w:rsidR="00560B2A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1101F5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1101F5">
              <w:rPr>
                <w:rFonts w:ascii="Times New Roman" w:hAnsi="Times New Roman"/>
                <w:lang w:val="hr-HR"/>
              </w:rPr>
              <w:t xml:space="preserve">nastavnu </w:t>
            </w:r>
            <w:r w:rsidR="00560B2A" w:rsidRPr="001101F5">
              <w:rPr>
                <w:rFonts w:ascii="Times New Roman" w:hAnsi="Times New Roman"/>
                <w:lang w:val="hr-HR"/>
              </w:rPr>
              <w:t xml:space="preserve">jedinicu, uče, utvrđuju i provjeravaju  usvojeno znanje o </w:t>
            </w:r>
            <w:r w:rsidR="00110DE9" w:rsidRPr="001101F5">
              <w:rPr>
                <w:rFonts w:ascii="Times New Roman" w:hAnsi="Times New Roman"/>
                <w:lang w:val="hr-HR"/>
              </w:rPr>
              <w:t>futuru dru</w:t>
            </w:r>
            <w:r w:rsidR="00110DE9" w:rsidRPr="001101F5">
              <w:rPr>
                <w:rFonts w:ascii="Times New Roman" w:hAnsi="Times New Roman"/>
                <w:lang w:val="hr-HR"/>
              </w:rPr>
              <w:lastRenderedPageBreak/>
              <w:t>gome</w:t>
            </w:r>
          </w:p>
          <w:p w:rsidR="00FE18D3" w:rsidRPr="001101F5" w:rsidRDefault="00FE18D3" w:rsidP="00D813F5">
            <w:pPr>
              <w:pStyle w:val="NoSpacing"/>
              <w:numPr>
                <w:ilvl w:val="0"/>
                <w:numId w:val="48"/>
              </w:numPr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zapisuju plan ploče (2)</w:t>
            </w:r>
          </w:p>
          <w:p w:rsidR="008316FE" w:rsidRPr="001101F5" w:rsidRDefault="00882527" w:rsidP="00D813F5">
            <w:pPr>
              <w:pStyle w:val="NoSpacing"/>
              <w:numPr>
                <w:ilvl w:val="0"/>
                <w:numId w:val="48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1101F5">
              <w:rPr>
                <w:rFonts w:ascii="Times New Roman" w:hAnsi="Times New Roman"/>
                <w:lang w:val="hr-HR"/>
              </w:rPr>
              <w:t>i izrađuju</w:t>
            </w:r>
            <w:r w:rsidR="00C516F1" w:rsidRPr="001101F5">
              <w:rPr>
                <w:rFonts w:ascii="Times New Roman" w:hAnsi="Times New Roman"/>
                <w:lang w:val="hr-HR"/>
              </w:rPr>
              <w:t xml:space="preserve"> društvenu igru, križaljku, rebus, </w:t>
            </w:r>
            <w:r w:rsidR="000537F3" w:rsidRPr="001101F5">
              <w:rPr>
                <w:rFonts w:ascii="Times New Roman" w:hAnsi="Times New Roman"/>
                <w:lang w:val="hr-HR"/>
              </w:rPr>
              <w:t xml:space="preserve">kviz, </w:t>
            </w:r>
            <w:r w:rsidR="008316FE" w:rsidRPr="001101F5">
              <w:rPr>
                <w:rFonts w:ascii="Times New Roman" w:hAnsi="Times New Roman"/>
                <w:lang w:val="hr-HR"/>
              </w:rPr>
              <w:t>umnu m</w:t>
            </w:r>
            <w:r w:rsidR="00732ED2" w:rsidRPr="001101F5">
              <w:rPr>
                <w:rFonts w:ascii="Times New Roman" w:hAnsi="Times New Roman"/>
                <w:lang w:val="hr-HR"/>
              </w:rPr>
              <w:t>a</w:t>
            </w:r>
            <w:r w:rsidR="000537F3" w:rsidRPr="001101F5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1101F5">
              <w:rPr>
                <w:rFonts w:ascii="Times New Roman" w:hAnsi="Times New Roman"/>
                <w:lang w:val="hr-HR"/>
              </w:rPr>
              <w:t xml:space="preserve">o </w:t>
            </w:r>
            <w:r w:rsidR="00110DE9" w:rsidRPr="001101F5">
              <w:rPr>
                <w:rFonts w:ascii="Times New Roman" w:hAnsi="Times New Roman"/>
                <w:lang w:val="hr-HR"/>
              </w:rPr>
              <w:t>futuru drugome</w:t>
            </w:r>
            <w:r w:rsidR="00C516F1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1101F5">
              <w:rPr>
                <w:rFonts w:ascii="Times New Roman" w:hAnsi="Times New Roman"/>
                <w:lang w:val="hr-HR"/>
              </w:rPr>
              <w:t xml:space="preserve">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1101F5">
              <w:rPr>
                <w:rFonts w:ascii="Times New Roman" w:hAnsi="Times New Roman"/>
                <w:lang w:val="hr-HR"/>
              </w:rPr>
              <w:t xml:space="preserve"> od digitalnih alata (</w:t>
            </w:r>
            <w:r w:rsidR="008316FE" w:rsidRPr="001101F5">
              <w:rPr>
                <w:rFonts w:ascii="Times New Roman" w:hAnsi="Times New Roman"/>
                <w:lang w:val="hr-HR"/>
              </w:rPr>
              <w:t>bubbl.us</w:t>
            </w:r>
            <w:r w:rsidR="000537F3" w:rsidRPr="001101F5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1101F5">
              <w:rPr>
                <w:rFonts w:ascii="Times New Roman" w:hAnsi="Times New Roman"/>
                <w:lang w:val="hr-HR"/>
              </w:rPr>
              <w:t>Prezi</w:t>
            </w:r>
            <w:proofErr w:type="spellEnd"/>
            <w:r w:rsidR="000537F3" w:rsidRPr="001101F5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1101F5">
              <w:rPr>
                <w:rFonts w:ascii="Times New Roman" w:hAnsi="Times New Roman"/>
                <w:lang w:val="hr-HR"/>
              </w:rPr>
              <w:t>Canva</w:t>
            </w:r>
            <w:proofErr w:type="spellEnd"/>
            <w:r w:rsidR="000537F3" w:rsidRPr="001101F5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1101F5">
              <w:rPr>
                <w:rFonts w:ascii="Times New Roman" w:hAnsi="Times New Roman"/>
                <w:lang w:val="hr-HR"/>
              </w:rPr>
              <w:t>Emaze</w:t>
            </w:r>
            <w:proofErr w:type="spellEnd"/>
            <w:r w:rsidR="000537F3" w:rsidRPr="001101F5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1101F5">
              <w:rPr>
                <w:rFonts w:ascii="Times New Roman" w:hAnsi="Times New Roman"/>
                <w:lang w:val="hr-HR"/>
              </w:rPr>
              <w:t>Coggle</w:t>
            </w:r>
            <w:proofErr w:type="spellEnd"/>
            <w:r w:rsidR="000537F3" w:rsidRPr="001101F5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1101F5">
              <w:rPr>
                <w:rFonts w:ascii="Times New Roman" w:hAnsi="Times New Roman"/>
                <w:lang w:val="hr-HR"/>
              </w:rPr>
              <w:t>Testmoz</w:t>
            </w:r>
            <w:proofErr w:type="spellEnd"/>
            <w:r w:rsidR="000537F3" w:rsidRPr="001101F5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1101F5">
              <w:rPr>
                <w:rFonts w:ascii="Times New Roman" w:hAnsi="Times New Roman"/>
                <w:lang w:val="hr-HR"/>
              </w:rPr>
              <w:t>Kubba</w:t>
            </w:r>
            <w:proofErr w:type="spellEnd"/>
            <w:r w:rsidR="000537F3" w:rsidRPr="001101F5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1101F5">
              <w:rPr>
                <w:rFonts w:ascii="Times New Roman" w:hAnsi="Times New Roman"/>
                <w:lang w:val="hr-HR"/>
              </w:rPr>
              <w:t>Kahoot</w:t>
            </w:r>
            <w:proofErr w:type="spellEnd"/>
            <w:r w:rsidR="000537F3" w:rsidRPr="001101F5">
              <w:rPr>
                <w:rFonts w:ascii="Times New Roman" w:hAnsi="Times New Roman"/>
                <w:lang w:val="hr-HR"/>
              </w:rPr>
              <w:t>,</w:t>
            </w:r>
            <w:r w:rsidR="00AB5845" w:rsidRPr="001101F5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AB5845" w:rsidRPr="001101F5">
              <w:rPr>
                <w:rFonts w:ascii="Times New Roman" w:hAnsi="Times New Roman"/>
                <w:lang w:val="hr-HR"/>
              </w:rPr>
              <w:t>Glogster</w:t>
            </w:r>
            <w:proofErr w:type="spellEnd"/>
            <w:r w:rsidR="00AB5845" w:rsidRPr="001101F5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1101F5">
              <w:rPr>
                <w:rFonts w:ascii="Times New Roman" w:hAnsi="Times New Roman"/>
                <w:lang w:val="hr-HR"/>
              </w:rPr>
              <w:t>Moovly</w:t>
            </w:r>
            <w:proofErr w:type="spellEnd"/>
            <w:r w:rsidR="00AB5845" w:rsidRPr="001101F5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1101F5">
              <w:rPr>
                <w:rFonts w:ascii="Times New Roman" w:hAnsi="Times New Roman"/>
                <w:lang w:val="hr-HR"/>
              </w:rPr>
              <w:t>Mo</w:t>
            </w:r>
            <w:r w:rsidR="00CA77F1" w:rsidRPr="001101F5">
              <w:rPr>
                <w:rFonts w:ascii="Times New Roman" w:hAnsi="Times New Roman"/>
                <w:lang w:val="hr-HR"/>
              </w:rPr>
              <w:t>odle</w:t>
            </w:r>
            <w:proofErr w:type="spellEnd"/>
            <w:r w:rsidR="00AB5845" w:rsidRPr="001101F5">
              <w:rPr>
                <w:rFonts w:ascii="Times New Roman" w:hAnsi="Times New Roman"/>
                <w:lang w:val="hr-HR"/>
              </w:rPr>
              <w:t>…), p</w:t>
            </w:r>
            <w:r w:rsidR="000537F3" w:rsidRPr="001101F5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1101F5">
              <w:rPr>
                <w:rFonts w:ascii="Times New Roman" w:hAnsi="Times New Roman"/>
                <w:lang w:val="hr-HR"/>
              </w:rPr>
              <w:t>prika</w:t>
            </w:r>
            <w:r w:rsidR="000537F3" w:rsidRPr="001101F5">
              <w:rPr>
                <w:rFonts w:ascii="Times New Roman" w:hAnsi="Times New Roman"/>
                <w:lang w:val="hr-HR"/>
              </w:rPr>
              <w:t>zuju</w:t>
            </w:r>
            <w:r w:rsidR="00106D90" w:rsidRPr="001101F5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ostalim </w:t>
            </w:r>
            <w:r w:rsidR="000537F3" w:rsidRPr="001101F5">
              <w:rPr>
                <w:rFonts w:ascii="Times New Roman" w:hAnsi="Times New Roman"/>
                <w:lang w:val="hr-HR"/>
              </w:rPr>
              <w:t>učenicima</w:t>
            </w:r>
            <w:r w:rsidR="00732ED2" w:rsidRPr="001101F5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1101F5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1101F5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1101F5">
              <w:rPr>
                <w:rFonts w:ascii="Times New Roman" w:hAnsi="Times New Roman"/>
                <w:lang w:val="hr-HR"/>
              </w:rPr>
              <w:t>nice</w:t>
            </w:r>
          </w:p>
          <w:p w:rsidR="00C83F00" w:rsidRPr="001101F5" w:rsidRDefault="00C83F00" w:rsidP="00D813F5">
            <w:pPr>
              <w:pStyle w:val="NoSpacing"/>
              <w:numPr>
                <w:ilvl w:val="0"/>
                <w:numId w:val="49"/>
              </w:numPr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1101F5">
              <w:rPr>
                <w:rFonts w:ascii="Times New Roman" w:hAnsi="Times New Roman"/>
                <w:i/>
                <w:lang w:val="hr-HR"/>
              </w:rPr>
              <w:t>Istražujem i otkrivam</w:t>
            </w:r>
            <w:r w:rsidRPr="001101F5">
              <w:rPr>
                <w:rFonts w:ascii="Times New Roman" w:hAnsi="Times New Roman"/>
                <w:lang w:val="hr-HR"/>
              </w:rPr>
              <w:t xml:space="preserve"> (</w:t>
            </w:r>
            <w:hyperlink r:id="rId10" w:history="1">
              <w:r w:rsidR="00A06235" w:rsidRPr="001101F5">
                <w:rPr>
                  <w:rStyle w:val="Hyperlink"/>
                  <w:lang w:val="hr-HR"/>
                </w:rPr>
                <w:t>https://www.e-sfera.hr/dodatni-digitalni-sadrzaji/ef92a346-e78e-419d-bfdd-44aa5e16e034/</w:t>
              </w:r>
            </w:hyperlink>
            <w:r w:rsidR="00A166C6" w:rsidRPr="001101F5">
              <w:rPr>
                <w:lang w:val="hr-HR"/>
              </w:rPr>
              <w:t>)</w:t>
            </w:r>
            <w:r w:rsidR="00882527">
              <w:rPr>
                <w:lang w:val="hr-HR"/>
              </w:rPr>
              <w:t>.</w:t>
            </w:r>
          </w:p>
          <w:p w:rsidR="003211B6" w:rsidRPr="001101F5" w:rsidRDefault="003211B6" w:rsidP="003211B6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8316FE" w:rsidRPr="001101F5" w:rsidRDefault="00F93947" w:rsidP="00D454E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Učenici</w:t>
            </w:r>
            <w:r w:rsidR="00882527">
              <w:rPr>
                <w:rFonts w:ascii="Times New Roman" w:hAnsi="Times New Roman"/>
                <w:lang w:val="hr-HR"/>
              </w:rPr>
              <w:t>ma</w:t>
            </w:r>
            <w:r w:rsidR="008316FE" w:rsidRPr="001101F5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1101F5">
              <w:rPr>
                <w:rFonts w:ascii="Times New Roman" w:hAnsi="Times New Roman"/>
                <w:lang w:val="hr-HR"/>
              </w:rPr>
              <w:t>eškoćama</w:t>
            </w:r>
            <w:r w:rsidR="003211B6" w:rsidRPr="001101F5">
              <w:rPr>
                <w:rFonts w:ascii="Times New Roman" w:hAnsi="Times New Roman"/>
                <w:lang w:val="hr-HR"/>
              </w:rPr>
              <w:t xml:space="preserve"> postupke prilago</w:t>
            </w:r>
            <w:r w:rsidR="00DB190A" w:rsidRPr="001101F5">
              <w:rPr>
                <w:rFonts w:ascii="Times New Roman" w:hAnsi="Times New Roman"/>
                <w:lang w:val="hr-HR"/>
              </w:rPr>
              <w:t>dbe</w:t>
            </w:r>
            <w:r w:rsidR="003211B6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841782">
              <w:rPr>
                <w:rFonts w:ascii="Times New Roman" w:hAnsi="Times New Roman"/>
                <w:lang w:val="hr-HR"/>
              </w:rPr>
              <w:t xml:space="preserve">učitelj </w:t>
            </w:r>
            <w:r w:rsidR="00882527">
              <w:rPr>
                <w:rFonts w:ascii="Times New Roman" w:hAnsi="Times New Roman"/>
                <w:lang w:val="hr-HR"/>
              </w:rPr>
              <w:t xml:space="preserve">treba </w:t>
            </w:r>
            <w:r w:rsidR="003211B6" w:rsidRPr="001101F5">
              <w:rPr>
                <w:rFonts w:ascii="Times New Roman" w:hAnsi="Times New Roman"/>
                <w:lang w:val="hr-HR"/>
              </w:rPr>
              <w:t>organizirati s obzirom na vrstu teškoće</w:t>
            </w:r>
            <w:r w:rsidR="00882527">
              <w:rPr>
                <w:rFonts w:ascii="Times New Roman" w:hAnsi="Times New Roman"/>
                <w:lang w:val="hr-HR"/>
              </w:rPr>
              <w:t>:</w:t>
            </w:r>
            <w:r w:rsidR="003211B6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1101F5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1101F5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1101F5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1101F5">
              <w:rPr>
                <w:rFonts w:ascii="Times New Roman" w:hAnsi="Times New Roman"/>
                <w:lang w:val="hr-HR"/>
              </w:rPr>
              <w:t>, uokviriti bitno</w:t>
            </w:r>
            <w:r w:rsidR="00D454E4" w:rsidRPr="001101F5">
              <w:rPr>
                <w:rFonts w:ascii="Times New Roman" w:hAnsi="Times New Roman"/>
                <w:lang w:val="hr-HR"/>
              </w:rPr>
              <w:t>; n</w:t>
            </w:r>
            <w:r w:rsidR="008F1C42" w:rsidRPr="001101F5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1101F5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1101F5">
              <w:rPr>
                <w:rFonts w:ascii="Times New Roman" w:hAnsi="Times New Roman"/>
                <w:lang w:val="hr-HR"/>
              </w:rPr>
              <w:t xml:space="preserve">prilagoditi </w:t>
            </w:r>
            <w:r w:rsidR="008F1C42" w:rsidRPr="001101F5">
              <w:rPr>
                <w:rFonts w:ascii="Times New Roman" w:hAnsi="Times New Roman"/>
                <w:lang w:val="hr-HR"/>
              </w:rPr>
              <w:t>s obzirom na vrstu poteškoće</w:t>
            </w:r>
            <w:r w:rsidR="003211B6" w:rsidRPr="001101F5">
              <w:rPr>
                <w:rFonts w:ascii="Times New Roman" w:hAnsi="Times New Roman"/>
                <w:lang w:val="hr-HR"/>
              </w:rPr>
              <w:t>, usmjeravati p</w:t>
            </w:r>
            <w:r w:rsidR="00882527">
              <w:rPr>
                <w:rFonts w:ascii="Times New Roman" w:hAnsi="Times New Roman"/>
                <w:lang w:val="hr-HR"/>
              </w:rPr>
              <w:t>ozornost</w:t>
            </w:r>
            <w:r w:rsidR="003211B6" w:rsidRPr="001101F5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882527">
              <w:rPr>
                <w:rFonts w:ascii="Times New Roman" w:hAnsi="Times New Roman"/>
                <w:lang w:val="hr-HR"/>
              </w:rPr>
              <w:t>lj</w:t>
            </w:r>
            <w:r w:rsidR="003211B6" w:rsidRPr="001101F5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3211B6" w:rsidRPr="001101F5" w:rsidRDefault="00882527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p</w:t>
            </w:r>
            <w:r w:rsidR="00BB7123" w:rsidRPr="001101F5">
              <w:rPr>
                <w:rFonts w:ascii="Times New Roman" w:hAnsi="Times New Roman"/>
                <w:lang w:val="hr-HR"/>
              </w:rPr>
              <w:t xml:space="preserve">okušati usvojiti gradivo na razini </w:t>
            </w:r>
            <w:r w:rsidR="00CB1D25" w:rsidRPr="001101F5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1101F5">
              <w:rPr>
                <w:rFonts w:ascii="Times New Roman" w:hAnsi="Times New Roman"/>
                <w:lang w:val="hr-HR"/>
              </w:rPr>
              <w:t>prepoznavanj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123" w:rsidRPr="001101F5">
              <w:rPr>
                <w:rFonts w:ascii="Times New Roman" w:hAnsi="Times New Roman"/>
                <w:lang w:val="hr-HR"/>
              </w:rPr>
              <w:t xml:space="preserve"> i dosjećanja:</w:t>
            </w:r>
            <w:r w:rsidR="007453C1" w:rsidRPr="001101F5">
              <w:rPr>
                <w:rFonts w:ascii="Times New Roman" w:hAnsi="Times New Roman"/>
                <w:lang w:val="hr-HR"/>
              </w:rPr>
              <w:t xml:space="preserve"> </w:t>
            </w:r>
            <w:r w:rsidR="00110DE9" w:rsidRPr="001101F5">
              <w:rPr>
                <w:rFonts w:ascii="Times New Roman" w:hAnsi="Times New Roman"/>
                <w:lang w:val="hr-HR"/>
              </w:rPr>
              <w:t xml:space="preserve">futur drugi je </w:t>
            </w:r>
            <w:proofErr w:type="spellStart"/>
            <w:r w:rsidR="00110DE9" w:rsidRPr="001101F5">
              <w:rPr>
                <w:rFonts w:ascii="Times New Roman" w:hAnsi="Times New Roman"/>
                <w:lang w:val="hr-HR"/>
              </w:rPr>
              <w:t>pre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110DE9" w:rsidRPr="001101F5">
              <w:rPr>
                <w:rFonts w:ascii="Times New Roman" w:hAnsi="Times New Roman"/>
                <w:lang w:val="hr-HR"/>
              </w:rPr>
              <w:t>dbuduće</w:t>
            </w:r>
            <w:proofErr w:type="spellEnd"/>
            <w:r w:rsidR="004843C5" w:rsidRPr="001101F5">
              <w:rPr>
                <w:rFonts w:ascii="Times New Roman" w:hAnsi="Times New Roman"/>
                <w:lang w:val="hr-HR"/>
              </w:rPr>
              <w:t xml:space="preserve"> glagolsko vrijeme – izriče radnju koja </w:t>
            </w:r>
            <w:r w:rsidR="00110DE9" w:rsidRPr="001101F5">
              <w:rPr>
                <w:rFonts w:ascii="Times New Roman" w:hAnsi="Times New Roman"/>
                <w:lang w:val="hr-HR"/>
              </w:rPr>
              <w:t>će se dogoditi</w:t>
            </w:r>
            <w:r w:rsidR="004843C5" w:rsidRPr="001101F5">
              <w:rPr>
                <w:rFonts w:ascii="Times New Roman" w:hAnsi="Times New Roman"/>
                <w:lang w:val="hr-HR"/>
              </w:rPr>
              <w:t xml:space="preserve"> prije neke druge </w:t>
            </w:r>
            <w:r w:rsidR="00110DE9" w:rsidRPr="001101F5">
              <w:rPr>
                <w:rFonts w:ascii="Times New Roman" w:hAnsi="Times New Roman"/>
                <w:lang w:val="hr-HR"/>
              </w:rPr>
              <w:t>buduće</w:t>
            </w:r>
            <w:r w:rsidR="004843C5" w:rsidRPr="001101F5">
              <w:rPr>
                <w:rFonts w:ascii="Times New Roman" w:hAnsi="Times New Roman"/>
                <w:lang w:val="hr-HR"/>
              </w:rPr>
              <w:t xml:space="preserve"> radnje, </w:t>
            </w:r>
            <w:r w:rsidR="00110DE9" w:rsidRPr="001101F5">
              <w:rPr>
                <w:rFonts w:ascii="Times New Roman" w:hAnsi="Times New Roman"/>
                <w:lang w:val="hr-HR"/>
              </w:rPr>
              <w:t>futur drugi</w:t>
            </w:r>
            <w:r w:rsidR="004843C5" w:rsidRPr="001101F5">
              <w:rPr>
                <w:rFonts w:ascii="Times New Roman" w:hAnsi="Times New Roman"/>
                <w:lang w:val="hr-HR"/>
              </w:rPr>
              <w:t xml:space="preserve"> je složeno glagolsko vrijeme – sastoji se od više riječi</w:t>
            </w:r>
            <w:r w:rsidR="007453C1" w:rsidRPr="001101F5">
              <w:rPr>
                <w:rFonts w:ascii="Times New Roman" w:hAnsi="Times New Roman"/>
                <w:lang w:val="hr-HR"/>
              </w:rPr>
              <w:t xml:space="preserve">; tvorimo ga </w:t>
            </w:r>
            <w:r w:rsidR="004843C5" w:rsidRPr="001101F5">
              <w:rPr>
                <w:rFonts w:ascii="Times New Roman" w:hAnsi="Times New Roman"/>
                <w:lang w:val="hr-HR"/>
              </w:rPr>
              <w:t xml:space="preserve">od </w:t>
            </w:r>
            <w:r w:rsidR="00110DE9" w:rsidRPr="001101F5">
              <w:rPr>
                <w:rFonts w:ascii="Times New Roman" w:hAnsi="Times New Roman"/>
                <w:lang w:val="hr-HR"/>
              </w:rPr>
              <w:t>svršenog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110DE9" w:rsidRPr="001101F5">
              <w:rPr>
                <w:rFonts w:ascii="Times New Roman" w:hAnsi="Times New Roman"/>
                <w:lang w:val="hr-HR"/>
              </w:rPr>
              <w:t xml:space="preserve"> prezenta</w:t>
            </w:r>
            <w:r w:rsidR="004843C5" w:rsidRPr="001101F5">
              <w:rPr>
                <w:rFonts w:ascii="Times New Roman" w:hAnsi="Times New Roman"/>
                <w:lang w:val="hr-HR"/>
              </w:rPr>
              <w:t xml:space="preserve"> pomoćnoga glagola </w:t>
            </w:r>
            <w:r w:rsidR="004843C5" w:rsidRPr="001101F5">
              <w:rPr>
                <w:rFonts w:ascii="Times New Roman" w:hAnsi="Times New Roman"/>
                <w:i/>
                <w:lang w:val="hr-HR"/>
              </w:rPr>
              <w:t>biti</w:t>
            </w:r>
            <w:r w:rsidR="004843C5" w:rsidRPr="001101F5">
              <w:rPr>
                <w:rFonts w:ascii="Times New Roman" w:hAnsi="Times New Roman"/>
                <w:lang w:val="hr-HR"/>
              </w:rPr>
              <w:t xml:space="preserve"> i glagolskog</w:t>
            </w:r>
            <w:r w:rsidR="00E749B4" w:rsidRPr="001101F5">
              <w:rPr>
                <w:rFonts w:ascii="Times New Roman" w:hAnsi="Times New Roman"/>
                <w:lang w:val="hr-HR"/>
              </w:rPr>
              <w:t>a pridjeva radnog</w:t>
            </w:r>
            <w:r w:rsidR="00841782">
              <w:rPr>
                <w:rFonts w:ascii="Times New Roman" w:hAnsi="Times New Roman"/>
                <w:lang w:val="hr-HR"/>
              </w:rPr>
              <w:t>a</w:t>
            </w:r>
            <w:r w:rsidR="00EB0F1E" w:rsidRPr="001101F5">
              <w:rPr>
                <w:rFonts w:ascii="Times New Roman" w:hAnsi="Times New Roman"/>
                <w:lang w:val="hr-HR"/>
              </w:rPr>
              <w:t>.</w:t>
            </w:r>
          </w:p>
          <w:p w:rsidR="00CA77F1" w:rsidRPr="001101F5" w:rsidRDefault="00C83F00" w:rsidP="00F22C31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 xml:space="preserve">Rješavaju nastavni listić preuzet iz rubrike </w:t>
            </w:r>
            <w:r w:rsidRPr="001101F5">
              <w:rPr>
                <w:rFonts w:ascii="Times New Roman" w:hAnsi="Times New Roman"/>
                <w:i/>
                <w:lang w:val="hr-HR"/>
              </w:rPr>
              <w:t>Pomoć u učenju</w:t>
            </w:r>
            <w:r w:rsidRPr="001101F5">
              <w:rPr>
                <w:rFonts w:ascii="Times New Roman" w:hAnsi="Times New Roman"/>
                <w:lang w:val="hr-HR"/>
              </w:rPr>
              <w:t xml:space="preserve"> (</w:t>
            </w:r>
            <w:hyperlink r:id="rId11" w:history="1">
              <w:r w:rsidR="00A06235" w:rsidRPr="001101F5">
                <w:rPr>
                  <w:rStyle w:val="Hyperlink"/>
                  <w:lang w:val="hr-HR"/>
                </w:rPr>
                <w:t>https://www.e-sfera.hr/dodatni-digitalni-sadrzaji/ef92a346-e78e-419d-bfdd-44aa5e16e034/</w:t>
              </w:r>
            </w:hyperlink>
            <w:r w:rsidRPr="001101F5">
              <w:rPr>
                <w:rFonts w:ascii="Times New Roman" w:hAnsi="Times New Roman"/>
                <w:sz w:val="20"/>
                <w:szCs w:val="20"/>
                <w:lang w:val="hr-HR"/>
              </w:rPr>
              <w:t>)</w:t>
            </w:r>
            <w:r w:rsidR="00190DD4" w:rsidRPr="001101F5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</w:p>
          <w:p w:rsidR="008F48BF" w:rsidRPr="001101F5" w:rsidRDefault="0043672C" w:rsidP="0043672C">
            <w:pPr>
              <w:pStyle w:val="NoSpacing"/>
              <w:tabs>
                <w:tab w:val="left" w:pos="8506"/>
              </w:tabs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ab/>
            </w:r>
          </w:p>
        </w:tc>
      </w:tr>
      <w:tr w:rsidR="00F11D76" w:rsidRPr="001101F5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1101F5" w:rsidRDefault="008F1C42" w:rsidP="00194E45">
            <w:pPr>
              <w:pStyle w:val="NoSpacing"/>
              <w:rPr>
                <w:b/>
                <w:lang w:val="hr-HR"/>
              </w:rPr>
            </w:pPr>
            <w:r w:rsidRPr="001101F5">
              <w:rPr>
                <w:b/>
                <w:lang w:val="hr-HR"/>
              </w:rPr>
              <w:lastRenderedPageBreak/>
              <w:t>Drugi način</w:t>
            </w:r>
            <w:r w:rsidR="000462D2" w:rsidRPr="001101F5">
              <w:rPr>
                <w:b/>
                <w:lang w:val="hr-HR"/>
              </w:rPr>
              <w:t xml:space="preserve"> obradbe</w:t>
            </w:r>
          </w:p>
        </w:tc>
      </w:tr>
      <w:tr w:rsidR="00F11D76" w:rsidRPr="001101F5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785D09" w:rsidRPr="001101F5" w:rsidRDefault="00882527" w:rsidP="00586062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7764EE" w:rsidRPr="001101F5">
              <w:rPr>
                <w:rFonts w:ascii="Times New Roman" w:hAnsi="Times New Roman"/>
                <w:lang w:val="hr-HR"/>
              </w:rPr>
              <w:t xml:space="preserve"> razgovora s učenicima o </w:t>
            </w:r>
            <w:r w:rsidR="00586062" w:rsidRPr="001101F5">
              <w:rPr>
                <w:rFonts w:ascii="Times New Roman" w:hAnsi="Times New Roman"/>
                <w:lang w:val="hr-HR"/>
              </w:rPr>
              <w:t>osobitostima promjenjivog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586062" w:rsidRPr="001101F5">
              <w:rPr>
                <w:rFonts w:ascii="Times New Roman" w:hAnsi="Times New Roman"/>
                <w:lang w:val="hr-HR"/>
              </w:rPr>
              <w:t xml:space="preserve"> i prevrtljivog mjeseca ožujka te </w:t>
            </w:r>
            <w:r>
              <w:rPr>
                <w:rFonts w:ascii="Times New Roman" w:hAnsi="Times New Roman"/>
                <w:lang w:val="hr-HR"/>
              </w:rPr>
              <w:t xml:space="preserve">o tome </w:t>
            </w:r>
            <w:r w:rsidR="00586062" w:rsidRPr="001101F5">
              <w:rPr>
                <w:rFonts w:ascii="Times New Roman" w:hAnsi="Times New Roman"/>
                <w:lang w:val="hr-HR"/>
              </w:rPr>
              <w:t>kako je ožujak dobio ime</w:t>
            </w:r>
            <w:r w:rsidR="0022063F" w:rsidRPr="001101F5">
              <w:rPr>
                <w:rFonts w:ascii="Times New Roman" w:hAnsi="Times New Roman"/>
                <w:lang w:val="hr-HR"/>
              </w:rPr>
              <w:t xml:space="preserve">, </w:t>
            </w:r>
            <w:r>
              <w:rPr>
                <w:rFonts w:ascii="Times New Roman" w:hAnsi="Times New Roman"/>
                <w:lang w:val="hr-HR"/>
              </w:rPr>
              <w:t xml:space="preserve">a zatim </w:t>
            </w:r>
            <w:r w:rsidR="00D37839" w:rsidRPr="001101F5">
              <w:rPr>
                <w:rFonts w:ascii="Times New Roman" w:hAnsi="Times New Roman"/>
                <w:lang w:val="hr-HR"/>
              </w:rPr>
              <w:t>dijel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D37839" w:rsidRPr="001101F5">
              <w:rPr>
                <w:rFonts w:ascii="Times New Roman" w:hAnsi="Times New Roman"/>
                <w:lang w:val="hr-HR"/>
              </w:rPr>
              <w:t xml:space="preserve"> učenike u skupine</w:t>
            </w:r>
            <w:r w:rsidR="007764EE" w:rsidRPr="001101F5">
              <w:rPr>
                <w:rFonts w:ascii="Times New Roman" w:hAnsi="Times New Roman"/>
                <w:lang w:val="hr-HR"/>
              </w:rPr>
              <w:t>. Svaka skupina uzima listić sa zadatcima vezanima z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7764EE" w:rsidRPr="001101F5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1101F5">
              <w:rPr>
                <w:rFonts w:ascii="Times New Roman" w:hAnsi="Times New Roman"/>
                <w:lang w:val="hr-HR"/>
              </w:rPr>
              <w:t>jedinice</w:t>
            </w:r>
            <w:r w:rsidR="007764EE" w:rsidRPr="001101F5">
              <w:rPr>
                <w:rFonts w:ascii="Times New Roman" w:hAnsi="Times New Roman"/>
                <w:lang w:val="hr-HR"/>
              </w:rPr>
              <w:t xml:space="preserve"> iz udžbenika. Vodeći računa o pravilima rada u skupini</w:t>
            </w:r>
            <w:r>
              <w:rPr>
                <w:rFonts w:ascii="Times New Roman" w:hAnsi="Times New Roman"/>
                <w:lang w:val="hr-HR"/>
              </w:rPr>
              <w:t xml:space="preserve"> i primjenjujući</w:t>
            </w:r>
            <w:r w:rsidR="00F57B0A" w:rsidRPr="001101F5">
              <w:rPr>
                <w:rFonts w:ascii="Times New Roman" w:hAnsi="Times New Roman"/>
                <w:lang w:val="hr-HR"/>
              </w:rPr>
              <w:t xml:space="preserve"> metod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F57B0A" w:rsidRPr="001101F5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="007764EE" w:rsidRPr="001101F5">
              <w:rPr>
                <w:rFonts w:ascii="Times New Roman" w:hAnsi="Times New Roman"/>
                <w:lang w:val="hr-HR"/>
              </w:rPr>
              <w:t xml:space="preserve">učenici </w:t>
            </w:r>
            <w:r w:rsidR="00841782">
              <w:rPr>
                <w:rFonts w:ascii="Times New Roman" w:hAnsi="Times New Roman"/>
                <w:lang w:val="hr-HR"/>
              </w:rPr>
              <w:t>(</w:t>
            </w:r>
            <w:r w:rsidR="007764EE" w:rsidRPr="001101F5">
              <w:rPr>
                <w:rFonts w:ascii="Times New Roman" w:hAnsi="Times New Roman"/>
                <w:lang w:val="hr-HR"/>
              </w:rPr>
              <w:t>nakon samostalne raspodjele uloga i zadataka</w:t>
            </w:r>
            <w:r w:rsidR="00841782">
              <w:rPr>
                <w:rFonts w:ascii="Times New Roman" w:hAnsi="Times New Roman"/>
                <w:lang w:val="hr-HR"/>
              </w:rPr>
              <w:t>)</w:t>
            </w:r>
            <w:r w:rsidR="007764EE" w:rsidRPr="001101F5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1101F5">
              <w:rPr>
                <w:rFonts w:ascii="Times New Roman" w:hAnsi="Times New Roman"/>
                <w:lang w:val="hr-HR"/>
              </w:rPr>
              <w:t>stupaju rješavanju zadataka. N</w:t>
            </w:r>
            <w:r w:rsidR="007764EE" w:rsidRPr="001101F5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1101F5">
              <w:rPr>
                <w:rFonts w:ascii="Times New Roman" w:hAnsi="Times New Roman"/>
                <w:lang w:val="hr-HR"/>
              </w:rPr>
              <w:t>zapisuju rezultate svoga rada na ploču i tvore plan ploče koj</w:t>
            </w:r>
            <w:r>
              <w:rPr>
                <w:rFonts w:ascii="Times New Roman" w:hAnsi="Times New Roman"/>
                <w:lang w:val="hr-HR"/>
              </w:rPr>
              <w:t xml:space="preserve">i </w:t>
            </w:r>
            <w:r w:rsidR="00CA0BA7" w:rsidRPr="001101F5">
              <w:rPr>
                <w:rFonts w:ascii="Times New Roman" w:hAnsi="Times New Roman"/>
                <w:lang w:val="hr-HR"/>
              </w:rPr>
              <w:t>svi zapisuju u bilježnicu</w:t>
            </w:r>
            <w:r w:rsidR="00FE18D3" w:rsidRPr="001101F5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1101F5">
              <w:rPr>
                <w:rFonts w:ascii="Times New Roman" w:hAnsi="Times New Roman"/>
                <w:lang w:val="hr-HR"/>
              </w:rPr>
              <w:t>.</w:t>
            </w:r>
          </w:p>
        </w:tc>
      </w:tr>
      <w:tr w:rsidR="00884CEF" w:rsidRPr="001101F5" w:rsidTr="001E7658">
        <w:trPr>
          <w:trHeight w:val="918"/>
          <w:tblCellSpacing w:w="20" w:type="dxa"/>
        </w:trPr>
        <w:tc>
          <w:tcPr>
            <w:tcW w:w="19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1101F5" w:rsidRDefault="00884CEF" w:rsidP="00194E45">
            <w:pPr>
              <w:pStyle w:val="NoSpacing"/>
              <w:rPr>
                <w:b/>
                <w:lang w:val="hr-HR"/>
              </w:rPr>
            </w:pPr>
            <w:r w:rsidRPr="001101F5">
              <w:rPr>
                <w:b/>
                <w:lang w:val="hr-HR"/>
              </w:rPr>
              <w:t xml:space="preserve">Postupci i oblici vrednovanja i </w:t>
            </w:r>
            <w:proofErr w:type="spellStart"/>
            <w:r w:rsidRPr="001101F5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115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7E5FC6" w:rsidRPr="001101F5" w:rsidRDefault="00FB4488" w:rsidP="00C36AB4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</w:p>
          <w:p w:rsidR="002F35D6" w:rsidRPr="001101F5" w:rsidRDefault="00FB4488" w:rsidP="00D813F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praćenje učenikovih aktivnosti tijekom procesa učenja i poučavanja</w:t>
            </w:r>
          </w:p>
          <w:p w:rsidR="002F35D6" w:rsidRPr="001101F5" w:rsidRDefault="00FB4488" w:rsidP="00D813F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pruža mogućnost uvida učenicima kako da unaprijede svoje učenje</w:t>
            </w:r>
          </w:p>
          <w:p w:rsidR="00FB4488" w:rsidRPr="001101F5" w:rsidRDefault="00FB4488" w:rsidP="00D813F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cilj</w:t>
            </w:r>
            <w:r w:rsidR="00983F20">
              <w:rPr>
                <w:rFonts w:ascii="Times New Roman" w:hAnsi="Times New Roman"/>
                <w:lang w:val="hr-HR"/>
              </w:rPr>
              <w:t>a</w:t>
            </w:r>
            <w:r w:rsidRPr="001101F5">
              <w:rPr>
                <w:rFonts w:ascii="Times New Roman" w:hAnsi="Times New Roman"/>
                <w:lang w:val="hr-HR"/>
              </w:rPr>
              <w:t>na pitanja za provjeru razumijevanja</w:t>
            </w:r>
            <w:r w:rsidR="00882527">
              <w:rPr>
                <w:rFonts w:ascii="Times New Roman" w:hAnsi="Times New Roman"/>
                <w:lang w:val="hr-HR"/>
              </w:rPr>
              <w:t>.</w:t>
            </w:r>
          </w:p>
          <w:p w:rsidR="00A23589" w:rsidRPr="001101F5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A23589" w:rsidRPr="001101F5" w:rsidRDefault="00D813F5" w:rsidP="002F220E">
            <w:pPr>
              <w:spacing w:line="240" w:lineRule="auto"/>
              <w:ind w:firstLine="708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57216" behindDoc="0" locked="0" layoutInCell="1" allowOverlap="1" wp14:anchorId="61CACDFF" wp14:editId="3C4DA31A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45084</wp:posOffset>
                  </wp:positionV>
                  <wp:extent cx="3524250" cy="2785151"/>
                  <wp:effectExtent l="190500" t="190500" r="171450" b="167640"/>
                  <wp:wrapNone/>
                  <wp:docPr id="3" name="Slika 2" descr="Vrednovanje za učenje 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za učenje 31.png"/>
                          <pic:cNvPicPr/>
                        </pic:nvPicPr>
                        <pic:blipFill>
                          <a:blip r:embed="rId12"/>
                          <a:srcRect l="4637" t="5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8791" cy="2788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35D6" w:rsidRPr="001101F5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F35D6" w:rsidRPr="001101F5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1101F5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1101F5" w:rsidRDefault="00692160" w:rsidP="00203F76">
            <w:pPr>
              <w:spacing w:line="240" w:lineRule="auto"/>
              <w:jc w:val="right"/>
              <w:rPr>
                <w:rFonts w:ascii="Times New Roman" w:hAnsi="Times New Roman"/>
                <w:b/>
                <w:lang w:val="hr-HR"/>
              </w:rPr>
            </w:pPr>
          </w:p>
          <w:p w:rsidR="00692160" w:rsidRPr="001101F5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1101F5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5B4371" w:rsidRDefault="005B4371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813F5" w:rsidRDefault="00D813F5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813F5" w:rsidRDefault="00D813F5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813F5" w:rsidRDefault="00D813F5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813F5" w:rsidRDefault="00D813F5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40909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b/>
                <w:lang w:val="hr-HR"/>
              </w:rPr>
              <w:lastRenderedPageBreak/>
              <w:t xml:space="preserve">Vrednovanje kao učenje(formativno): </w:t>
            </w:r>
            <w:proofErr w:type="spellStart"/>
            <w:r w:rsidR="00882527" w:rsidRPr="001101F5">
              <w:rPr>
                <w:rFonts w:ascii="Times New Roman" w:hAnsi="Times New Roman"/>
                <w:lang w:val="hr-HR"/>
              </w:rPr>
              <w:t>samovrednovanje</w:t>
            </w:r>
            <w:proofErr w:type="spellEnd"/>
            <w:r w:rsidR="00882527" w:rsidRPr="001101F5">
              <w:rPr>
                <w:rFonts w:ascii="Times New Roman" w:hAnsi="Times New Roman"/>
                <w:lang w:val="hr-HR"/>
              </w:rPr>
              <w:t xml:space="preserve"> i vršnjačko vrednovanje zadataka za samostal</w:t>
            </w:r>
            <w:r w:rsidR="00882527">
              <w:rPr>
                <w:rFonts w:ascii="Times New Roman" w:hAnsi="Times New Roman"/>
                <w:lang w:val="hr-HR"/>
              </w:rPr>
              <w:t>an</w:t>
            </w:r>
            <w:r w:rsidR="00882527" w:rsidRPr="001101F5">
              <w:rPr>
                <w:rFonts w:ascii="Times New Roman" w:hAnsi="Times New Roman"/>
                <w:lang w:val="hr-HR"/>
              </w:rPr>
              <w:t xml:space="preserve"> i </w:t>
            </w:r>
            <w:proofErr w:type="spellStart"/>
            <w:r w:rsidR="00882527" w:rsidRPr="001101F5">
              <w:rPr>
                <w:rFonts w:ascii="Times New Roman" w:hAnsi="Times New Roman"/>
                <w:lang w:val="hr-HR"/>
              </w:rPr>
              <w:t>skupinski</w:t>
            </w:r>
            <w:proofErr w:type="spellEnd"/>
            <w:r w:rsidR="00882527" w:rsidRPr="001101F5">
              <w:rPr>
                <w:rFonts w:ascii="Times New Roman" w:hAnsi="Times New Roman"/>
                <w:lang w:val="hr-HR"/>
              </w:rPr>
              <w:t xml:space="preserve"> rad; učenici znaju cilj </w:t>
            </w:r>
            <w:r w:rsidR="00882527">
              <w:rPr>
                <w:rFonts w:ascii="Times New Roman" w:hAnsi="Times New Roman"/>
                <w:lang w:val="hr-HR"/>
              </w:rPr>
              <w:t>učenja i kriterije vrednovanja te ih prepoznaju u</w:t>
            </w:r>
            <w:r w:rsidR="00882527" w:rsidRPr="001101F5">
              <w:rPr>
                <w:rFonts w:ascii="Times New Roman" w:hAnsi="Times New Roman"/>
                <w:lang w:val="hr-HR"/>
              </w:rPr>
              <w:t xml:space="preserve"> svojim radovima</w:t>
            </w:r>
            <w:r w:rsidR="00882527">
              <w:rPr>
                <w:rFonts w:ascii="Times New Roman" w:hAnsi="Times New Roman"/>
                <w:lang w:val="hr-HR"/>
              </w:rPr>
              <w:t>.</w:t>
            </w:r>
          </w:p>
          <w:p w:rsidR="00D813F5" w:rsidRDefault="00D813F5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813F5" w:rsidRPr="001101F5" w:rsidRDefault="00D813F5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B4488" w:rsidRPr="001101F5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Pr="001101F5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Pr="001101F5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Pr="001101F5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813F5" w:rsidRDefault="00D813F5" w:rsidP="00D813F5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813F5" w:rsidRDefault="00D813F5" w:rsidP="00D813F5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813F5" w:rsidRDefault="00D813F5" w:rsidP="00D813F5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813F5" w:rsidRDefault="00D813F5" w:rsidP="00D813F5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813F5" w:rsidRDefault="00D813F5" w:rsidP="00D813F5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813F5" w:rsidRDefault="00D813F5" w:rsidP="00D813F5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5B4371" w:rsidRDefault="009B78A6" w:rsidP="00D813F5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ab/>
            </w:r>
          </w:p>
          <w:p w:rsidR="00884CEF" w:rsidRPr="001101F5" w:rsidRDefault="00FB4488" w:rsidP="00DB190A">
            <w:pPr>
              <w:spacing w:line="240" w:lineRule="auto"/>
              <w:rPr>
                <w:lang w:val="hr-HR"/>
              </w:rPr>
            </w:pPr>
            <w:r w:rsidRPr="001101F5">
              <w:rPr>
                <w:rFonts w:ascii="Times New Roman" w:hAnsi="Times New Roman"/>
                <w:b/>
                <w:lang w:val="hr-HR"/>
              </w:rPr>
              <w:t>Vrednovanje naučenoga (</w:t>
            </w:r>
            <w:proofErr w:type="spellStart"/>
            <w:r w:rsidRPr="001101F5">
              <w:rPr>
                <w:rFonts w:ascii="Times New Roman" w:hAnsi="Times New Roman"/>
                <w:b/>
                <w:lang w:val="hr-HR"/>
              </w:rPr>
              <w:t>sumativno</w:t>
            </w:r>
            <w:proofErr w:type="spellEnd"/>
            <w:r w:rsidRPr="001101F5">
              <w:rPr>
                <w:rFonts w:ascii="Times New Roman" w:hAnsi="Times New Roman"/>
                <w:b/>
                <w:lang w:val="hr-HR"/>
              </w:rPr>
              <w:t xml:space="preserve"> i formativno):</w:t>
            </w:r>
            <w:r w:rsidR="00593AC5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42520F" w:rsidRPr="001101F5">
              <w:rPr>
                <w:rFonts w:ascii="Times New Roman" w:hAnsi="Times New Roman"/>
                <w:lang w:val="hr-HR"/>
              </w:rPr>
              <w:t>zadatci u radnoj bilježnici i digitalnome udžbeniku.</w:t>
            </w:r>
          </w:p>
        </w:tc>
      </w:tr>
    </w:tbl>
    <w:p w:rsidR="007764EE" w:rsidRPr="001101F5" w:rsidRDefault="00D813F5" w:rsidP="00C12D18">
      <w:pPr>
        <w:rPr>
          <w:lang w:val="hr-HR"/>
        </w:rPr>
      </w:pPr>
      <w:r>
        <w:rPr>
          <w:rFonts w:ascii="Times New Roman" w:hAnsi="Times New Roman"/>
          <w:noProof/>
          <w:lang w:val="hr-HR"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06F99994" wp14:editId="30857DA9">
            <wp:simplePos x="0" y="0"/>
            <wp:positionH relativeFrom="column">
              <wp:posOffset>1576705</wp:posOffset>
            </wp:positionH>
            <wp:positionV relativeFrom="paragraph">
              <wp:posOffset>757555</wp:posOffset>
            </wp:positionV>
            <wp:extent cx="3505200" cy="3273986"/>
            <wp:effectExtent l="190500" t="190500" r="171450" b="174625"/>
            <wp:wrapNone/>
            <wp:docPr id="4" name="Slika 3" descr="Vrednovanje kao učenje - glagolska vremen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ednovanje kao učenje - glagolska vremena 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739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D18" w:rsidRPr="001101F5" w:rsidRDefault="00C12D18" w:rsidP="00C12D18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ED68BF" w:rsidRPr="001101F5" w:rsidTr="00FE18D3">
        <w:trPr>
          <w:trHeight w:val="5377"/>
        </w:trPr>
        <w:tc>
          <w:tcPr>
            <w:tcW w:w="9288" w:type="dxa"/>
          </w:tcPr>
          <w:p w:rsidR="00ED68BF" w:rsidRPr="001101F5" w:rsidRDefault="00ED68BF" w:rsidP="00E23497">
            <w:pPr>
              <w:rPr>
                <w:rFonts w:ascii="Times New Roman" w:hAnsi="Times New Roman"/>
                <w:lang w:val="hr-HR"/>
              </w:rPr>
            </w:pPr>
          </w:p>
          <w:p w:rsidR="00ED68BF" w:rsidRPr="001101F5" w:rsidRDefault="00B77AEA" w:rsidP="00B77AEA">
            <w:pPr>
              <w:tabs>
                <w:tab w:val="left" w:pos="1624"/>
                <w:tab w:val="center" w:pos="4536"/>
              </w:tabs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ab/>
            </w:r>
            <w:r w:rsidRPr="001101F5">
              <w:rPr>
                <w:rFonts w:ascii="Times New Roman" w:hAnsi="Times New Roman"/>
                <w:lang w:val="hr-HR"/>
              </w:rPr>
              <w:tab/>
            </w:r>
            <w:r w:rsidR="00ED68BF" w:rsidRPr="001101F5">
              <w:rPr>
                <w:rFonts w:ascii="Times New Roman" w:hAnsi="Times New Roman"/>
                <w:lang w:val="hr-HR"/>
              </w:rPr>
              <w:t xml:space="preserve">PLAN PLOČE </w:t>
            </w:r>
            <w:r w:rsidR="005464BB" w:rsidRPr="001101F5">
              <w:rPr>
                <w:rFonts w:ascii="Times New Roman" w:hAnsi="Times New Roman"/>
                <w:lang w:val="hr-HR"/>
              </w:rPr>
              <w:t>(1)</w:t>
            </w:r>
          </w:p>
          <w:p w:rsidR="00217D87" w:rsidRPr="001101F5" w:rsidRDefault="000A0BA7" w:rsidP="00A029FD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 w:rsidRPr="001101F5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Futur drugi</w:t>
            </w:r>
            <w:r w:rsidR="00C23478" w:rsidRPr="001101F5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 xml:space="preserve"> je </w:t>
            </w:r>
            <w:proofErr w:type="spellStart"/>
            <w:r w:rsidRPr="001101F5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predbuduće</w:t>
            </w:r>
            <w:proofErr w:type="spellEnd"/>
            <w:r w:rsidR="00C23478" w:rsidRPr="001101F5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 xml:space="preserve"> glagolsko vrijeme</w:t>
            </w:r>
          </w:p>
          <w:p w:rsidR="00A029FD" w:rsidRPr="001101F5" w:rsidRDefault="00A029FD" w:rsidP="00A029FD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</w:p>
          <w:p w:rsidR="00452ABE" w:rsidRPr="001101F5" w:rsidRDefault="00D813F5" w:rsidP="00452ABE">
            <w:pPr>
              <w:pStyle w:val="ListParagraph"/>
              <w:tabs>
                <w:tab w:val="left" w:pos="2193"/>
              </w:tabs>
              <w:spacing w:line="240" w:lineRule="auto"/>
              <w:ind w:left="1890"/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pict>
                <v:shape id="_x0000_s1125" type="#_x0000_t32" style="position:absolute;left:0;text-align:left;margin-left:246.4pt;margin-top:14.55pt;width:12.5pt;height:10.05pt;flip:y;z-index:251784704" o:connectortype="straight" strokecolor="#c00000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pict>
                <v:shape id="_x0000_s1124" type="#_x0000_t32" style="position:absolute;left:0;text-align:left;margin-left:153pt;margin-top:18.75pt;width:11.7pt;height:10.05pt;flip:x y;z-index:251783680" o:connectortype="straight" strokecolor="#548dd4 [1951]">
                  <v:stroke endarrow="block"/>
                </v:shape>
              </w:pict>
            </w:r>
            <w:r w:rsidR="00452ABE" w:rsidRPr="001101F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>1.</w:t>
            </w:r>
            <w:r w:rsidR="00593AC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 xml:space="preserve"> </w:t>
            </w:r>
            <w:r w:rsidR="00452ABE" w:rsidRPr="001101F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>radnja u budućnosti        2. radnja u budućnosti</w:t>
            </w:r>
          </w:p>
          <w:p w:rsidR="00452ABE" w:rsidRPr="001101F5" w:rsidRDefault="00D813F5" w:rsidP="00452ABE">
            <w:pPr>
              <w:tabs>
                <w:tab w:val="left" w:pos="1571"/>
                <w:tab w:val="center" w:pos="4934"/>
                <w:tab w:val="left" w:pos="7719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hr-HR" w:eastAsia="hr-HR"/>
              </w:rPr>
              <w:pict>
                <v:shape id="_x0000_s1122" type="#_x0000_t32" style="position:absolute;left:0;text-align:left;margin-left:264.9pt;margin-top:17.85pt;width:7.55pt;height:8.4pt;z-index:251781632" o:connectortype="straight" strokecolor="#c00000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hr-HR" w:eastAsia="hr-HR"/>
              </w:rPr>
              <w:pict>
                <v:shape id="_x0000_s1123" type="#_x0000_t32" style="position:absolute;left:0;text-align:left;margin-left:153pt;margin-top:17.85pt;width:9.1pt;height:8.4pt;flip:x;z-index:251782656" o:connectortype="straight" strokecolor="#548dd4 [1951]">
                  <v:stroke endarrow="block"/>
                </v:shape>
              </w:pict>
            </w:r>
            <w:r w:rsidR="00452ABE" w:rsidRPr="001101F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 xml:space="preserve">Kada se dani </w:t>
            </w:r>
            <w:r w:rsidR="00452ABE" w:rsidRPr="001101F5">
              <w:rPr>
                <w:rFonts w:ascii="Times New Roman" w:hAnsi="Times New Roman"/>
                <w:b/>
                <w:noProof/>
                <w:color w:val="548DD4" w:themeColor="text2" w:themeTint="99"/>
                <w:sz w:val="28"/>
                <w:szCs w:val="28"/>
                <w:lang w:val="hr-HR" w:eastAsia="hr-HR"/>
              </w:rPr>
              <w:t>budu produžili</w:t>
            </w:r>
            <w:r w:rsidR="00452ABE" w:rsidRPr="001101F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 xml:space="preserve">, </w:t>
            </w:r>
            <w:r w:rsidR="00452ABE" w:rsidRPr="001101F5">
              <w:rPr>
                <w:rFonts w:ascii="Times New Roman" w:hAnsi="Times New Roman"/>
                <w:b/>
                <w:noProof/>
                <w:color w:val="C00000"/>
                <w:sz w:val="28"/>
                <w:szCs w:val="28"/>
                <w:lang w:val="hr-HR" w:eastAsia="hr-HR"/>
              </w:rPr>
              <w:t>dobit ćemo</w:t>
            </w:r>
            <w:r w:rsidR="00452ABE" w:rsidRPr="001101F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 xml:space="preserve"> više dnevnog</w:t>
            </w:r>
            <w:r w:rsidR="00593AC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>a</w:t>
            </w:r>
            <w:r w:rsidR="00452ABE" w:rsidRPr="001101F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 xml:space="preserve"> svjetla.</w:t>
            </w:r>
          </w:p>
          <w:p w:rsidR="00452ABE" w:rsidRPr="001101F5" w:rsidRDefault="00D813F5" w:rsidP="00452AB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29" type="#_x0000_t32" style="position:absolute;margin-left:141.3pt;margin-top:18.35pt;width:9.1pt;height:8.4pt;flip:x;z-index:251791872" o:connectortype="straight" strokecolor="#548dd4 [1951]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28" type="#_x0000_t32" style="position:absolute;margin-left:269.35pt;margin-top:12.15pt;width:0;height:14.6pt;z-index:251790848" o:connectortype="straight" strokecolor="#c00000">
                  <v:stroke endarrow="block"/>
                </v:shape>
              </w:pict>
            </w:r>
            <w:r w:rsid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</w:t>
            </w:r>
            <w:proofErr w:type="spellStart"/>
            <w:r w:rsidR="00452ABE" w:rsidRPr="001101F5">
              <w:rPr>
                <w:rFonts w:ascii="Times New Roman" w:hAnsi="Times New Roman"/>
                <w:sz w:val="28"/>
                <w:szCs w:val="28"/>
                <w:lang w:val="hr-HR"/>
              </w:rPr>
              <w:t>predbuduća</w:t>
            </w:r>
            <w:proofErr w:type="spellEnd"/>
            <w:r w:rsidR="00452ABE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radnja  </w:t>
            </w:r>
            <w:r w:rsid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</w:t>
            </w:r>
            <w:r w:rsidR="00452ABE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</w:t>
            </w:r>
            <w:r w:rsid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</w:t>
            </w:r>
            <w:r w:rsidR="00452ABE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buduća radnja </w:t>
            </w:r>
          </w:p>
          <w:p w:rsidR="00452ABE" w:rsidRPr="001101F5" w:rsidRDefault="00452ABE" w:rsidP="00452ABE">
            <w:pPr>
              <w:tabs>
                <w:tab w:val="left" w:pos="2411"/>
              </w:tabs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                    </w:t>
            </w:r>
            <w:r w:rsidRPr="001101F5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</w:t>
            </w:r>
            <w:r w:rsidRPr="001101F5">
              <w:rPr>
                <w:rFonts w:ascii="Times New Roman" w:hAnsi="Times New Roman"/>
                <w:b/>
                <w:i/>
                <w:color w:val="17365D" w:themeColor="text2" w:themeShade="BF"/>
                <w:sz w:val="28"/>
                <w:szCs w:val="28"/>
                <w:lang w:val="hr-HR"/>
              </w:rPr>
              <w:t>futur drugi</w:t>
            </w:r>
            <w:r w:rsidRPr="001101F5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</w:t>
            </w:r>
            <w:r w:rsidRPr="001101F5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</w:t>
            </w:r>
            <w:r w:rsidRPr="001101F5">
              <w:rPr>
                <w:rFonts w:ascii="Times New Roman" w:hAnsi="Times New Roman"/>
                <w:b/>
                <w:i/>
                <w:color w:val="632423" w:themeColor="accent2" w:themeShade="80"/>
                <w:sz w:val="28"/>
                <w:szCs w:val="28"/>
                <w:lang w:val="hr-HR"/>
              </w:rPr>
              <w:t>futur prvi</w:t>
            </w:r>
          </w:p>
          <w:p w:rsidR="00A029FD" w:rsidRPr="001101F5" w:rsidRDefault="00A029FD" w:rsidP="00A029FD">
            <w:pPr>
              <w:tabs>
                <w:tab w:val="left" w:pos="804"/>
                <w:tab w:val="left" w:pos="1658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101F5">
              <w:rPr>
                <w:rFonts w:ascii="Times New Roman" w:hAnsi="Times New Roman"/>
                <w:sz w:val="24"/>
                <w:szCs w:val="24"/>
                <w:lang w:val="hr-HR"/>
              </w:rPr>
              <w:tab/>
            </w:r>
          </w:p>
          <w:p w:rsidR="00A029FD" w:rsidRDefault="00452ABE" w:rsidP="00452ABE">
            <w:pPr>
              <w:tabs>
                <w:tab w:val="left" w:pos="3684"/>
              </w:tabs>
              <w:spacing w:after="0"/>
              <w:rPr>
                <w:rFonts w:ascii="Times New Roman" w:hAnsi="Times New Roman"/>
                <w:color w:val="984806" w:themeColor="accent6" w:themeShade="8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color w:val="984806" w:themeColor="accent6" w:themeShade="80"/>
                <w:sz w:val="28"/>
                <w:szCs w:val="28"/>
                <w:lang w:val="hr-HR"/>
              </w:rPr>
              <w:tab/>
            </w:r>
          </w:p>
          <w:p w:rsidR="00452ABE" w:rsidRPr="001101F5" w:rsidRDefault="00452ABE" w:rsidP="00452ABE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452ABE" w:rsidRPr="00452ABE" w:rsidRDefault="00D813F5" w:rsidP="00452ABE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pict>
                <v:shape id="_x0000_s1126" type="#_x0000_t32" style="position:absolute;margin-left:110.3pt;margin-top:19.5pt;width:31pt;height:6.7pt;flip:x;z-index:251786752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pict>
                <v:shape id="_x0000_s1127" type="#_x0000_t32" style="position:absolute;margin-left:178.4pt;margin-top:12.8pt;width:47.1pt;height:26.7pt;z-index:251787776" o:connectortype="straight" strokecolor="#365f91 [2404]">
                  <v:stroke endarrow="block"/>
                </v:shape>
              </w:pict>
            </w:r>
            <w:r w:rsidR="00452ABE" w:rsidRP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</w:t>
            </w:r>
            <w:r w:rsid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</w:t>
            </w:r>
            <w:r w:rsidR="00452ABE" w:rsidRP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Kada </w:t>
            </w:r>
            <w:r w:rsidR="00452ABE" w:rsidRPr="00452ABE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DAEEF3" w:themeFill="accent5" w:themeFillTint="33"/>
                <w:lang w:val="hr-HR"/>
              </w:rPr>
              <w:t xml:space="preserve">budete </w:t>
            </w:r>
            <w:r w:rsidR="00452ABE" w:rsidRPr="00452ABE">
              <w:rPr>
                <w:rFonts w:ascii="Times New Roman" w:hAnsi="Times New Roman"/>
                <w:b/>
                <w:i/>
                <w:color w:val="17365D" w:themeColor="text2" w:themeShade="BF"/>
                <w:sz w:val="28"/>
                <w:szCs w:val="28"/>
                <w:shd w:val="clear" w:color="auto" w:fill="DAEEF3" w:themeFill="accent5" w:themeFillTint="33"/>
                <w:lang w:val="hr-HR"/>
              </w:rPr>
              <w:t>hodali</w:t>
            </w:r>
            <w:r w:rsidR="00452ABE" w:rsidRP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šumarkom, naći ćete proljetnice.</w:t>
            </w:r>
          </w:p>
          <w:p w:rsidR="00452ABE" w:rsidRDefault="00452ABE" w:rsidP="00452ABE">
            <w:pPr>
              <w:tabs>
                <w:tab w:val="left" w:pos="3684"/>
              </w:tabs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</w:pPr>
            <w:r w:rsidRPr="00452ABE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    </w:t>
            </w:r>
            <w:r w:rsidRPr="00452ABE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svršeni prezent </w:t>
            </w:r>
          </w:p>
          <w:p w:rsidR="00452ABE" w:rsidRPr="00452ABE" w:rsidRDefault="00452ABE" w:rsidP="00452ABE">
            <w:pPr>
              <w:tabs>
                <w:tab w:val="left" w:pos="3684"/>
              </w:tabs>
              <w:spacing w:after="0"/>
              <w:rPr>
                <w:rFonts w:ascii="Times New Roman" w:hAnsi="Times New Roman"/>
                <w:color w:val="984806" w:themeColor="accent6" w:themeShade="8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</w:t>
            </w:r>
            <w:r w:rsidRPr="00452ABE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pomoćnoga glagola biti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        </w:t>
            </w:r>
            <w:r w:rsidRPr="00452ABE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</w:t>
            </w:r>
            <w:r w:rsidRPr="00452ABE">
              <w:rPr>
                <w:rFonts w:ascii="Times New Roman" w:hAnsi="Times New Roman"/>
                <w:b/>
                <w:i/>
                <w:color w:val="17365D" w:themeColor="text2" w:themeShade="BF"/>
                <w:sz w:val="28"/>
                <w:szCs w:val="28"/>
                <w:lang w:val="hr-HR"/>
              </w:rPr>
              <w:t>glagolski pridjev radni</w:t>
            </w:r>
          </w:p>
          <w:p w:rsidR="00452ABE" w:rsidRDefault="00452ABE" w:rsidP="00452ABE">
            <w:pPr>
              <w:tabs>
                <w:tab w:val="left" w:pos="3684"/>
                <w:tab w:val="left" w:pos="8171"/>
              </w:tabs>
              <w:spacing w:after="0"/>
              <w:rPr>
                <w:rFonts w:ascii="Times New Roman" w:hAnsi="Times New Roman"/>
                <w:color w:val="984806" w:themeColor="accent6" w:themeShade="8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color w:val="984806" w:themeColor="accent6" w:themeShade="80"/>
                <w:sz w:val="28"/>
                <w:szCs w:val="28"/>
                <w:lang w:val="hr-HR"/>
              </w:rPr>
              <w:tab/>
            </w:r>
            <w:r>
              <w:rPr>
                <w:rFonts w:ascii="Times New Roman" w:hAnsi="Times New Roman"/>
                <w:color w:val="984806" w:themeColor="accent6" w:themeShade="80"/>
                <w:sz w:val="28"/>
                <w:szCs w:val="28"/>
                <w:lang w:val="hr-HR"/>
              </w:rPr>
              <w:tab/>
            </w:r>
          </w:p>
          <w:p w:rsidR="00452ABE" w:rsidRDefault="00452ABE" w:rsidP="00452ABE">
            <w:pPr>
              <w:tabs>
                <w:tab w:val="left" w:pos="3684"/>
                <w:tab w:val="left" w:pos="8171"/>
              </w:tabs>
              <w:spacing w:after="0"/>
              <w:rPr>
                <w:rFonts w:ascii="Times New Roman" w:hAnsi="Times New Roman"/>
                <w:color w:val="984806" w:themeColor="accent6" w:themeShade="80"/>
                <w:sz w:val="28"/>
                <w:szCs w:val="28"/>
                <w:lang w:val="hr-HR"/>
              </w:rPr>
            </w:pPr>
          </w:p>
          <w:p w:rsidR="00452ABE" w:rsidRPr="001101F5" w:rsidRDefault="00452ABE" w:rsidP="00452ABE">
            <w:pPr>
              <w:tabs>
                <w:tab w:val="left" w:pos="3684"/>
              </w:tabs>
              <w:spacing w:after="0"/>
              <w:rPr>
                <w:rFonts w:ascii="Times New Roman" w:hAnsi="Times New Roman"/>
                <w:color w:val="984806" w:themeColor="accent6" w:themeShade="80"/>
                <w:sz w:val="28"/>
                <w:szCs w:val="28"/>
                <w:lang w:val="hr-HR"/>
              </w:rPr>
            </w:pPr>
          </w:p>
        </w:tc>
      </w:tr>
    </w:tbl>
    <w:p w:rsidR="00FE18D3" w:rsidRPr="001101F5" w:rsidRDefault="00FE18D3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E18D3" w:rsidRPr="001101F5" w:rsidTr="00D813F5">
        <w:trPr>
          <w:trHeight w:val="10055"/>
        </w:trPr>
        <w:tc>
          <w:tcPr>
            <w:tcW w:w="9288" w:type="dxa"/>
          </w:tcPr>
          <w:p w:rsidR="007F5179" w:rsidRPr="001101F5" w:rsidRDefault="007F5179" w:rsidP="009F231D">
            <w:pPr>
              <w:jc w:val="center"/>
              <w:rPr>
                <w:rFonts w:ascii="Times New Roman" w:hAnsi="Times New Roman"/>
                <w:lang w:val="hr-HR"/>
              </w:rPr>
            </w:pPr>
          </w:p>
          <w:p w:rsidR="00FE18D3" w:rsidRPr="001101F5" w:rsidRDefault="00FE18D3" w:rsidP="009F231D">
            <w:pPr>
              <w:jc w:val="center"/>
              <w:rPr>
                <w:rFonts w:ascii="Times New Roman" w:hAnsi="Times New Roman"/>
                <w:lang w:val="hr-HR"/>
              </w:rPr>
            </w:pPr>
            <w:r w:rsidRPr="001101F5">
              <w:rPr>
                <w:rFonts w:ascii="Times New Roman" w:hAnsi="Times New Roman"/>
                <w:lang w:val="hr-HR"/>
              </w:rPr>
              <w:t>PLAN PLOČE (2)</w:t>
            </w:r>
          </w:p>
          <w:p w:rsidR="00936529" w:rsidRPr="001101F5" w:rsidRDefault="000A0BA7" w:rsidP="009F231D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 w:rsidRPr="001101F5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Futur drugi</w:t>
            </w:r>
          </w:p>
          <w:p w:rsidR="009F231D" w:rsidRPr="001101F5" w:rsidRDefault="009F231D" w:rsidP="009F231D">
            <w:pPr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1101F5" w:rsidRPr="001101F5" w:rsidRDefault="00D813F5" w:rsidP="001101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/>
              </w:rPr>
              <w:pict>
                <v:line id="_x0000_s1104" style="position:absolute;left:0;text-align:left;flip:y;z-index:251760128" from="171pt,11.45pt" to="258.9pt,29.45pt"/>
              </w:pic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                  </w:t>
            </w:r>
            <w:r w:rsidR="001101F5" w:rsidRPr="001101F5">
              <w:rPr>
                <w:rFonts w:ascii="Times New Roman" w:hAnsi="Times New Roman"/>
                <w:sz w:val="28"/>
                <w:szCs w:val="28"/>
                <w:u w:val="single"/>
                <w:lang w:val="hr-HR"/>
              </w:rPr>
              <w:t>ići ću</w: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u </w:t>
            </w:r>
            <w:r w:rsidR="001101F5">
              <w:rPr>
                <w:rFonts w:ascii="Times New Roman" w:hAnsi="Times New Roman"/>
                <w:sz w:val="28"/>
                <w:szCs w:val="28"/>
                <w:lang w:val="hr-HR"/>
              </w:rPr>
              <w:t>knjižnicu</w: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>.</w:t>
            </w:r>
          </w:p>
          <w:p w:rsidR="001101F5" w:rsidRPr="001101F5" w:rsidRDefault="00D813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/>
              </w:rPr>
              <w:pict>
                <v:line id="_x0000_s1106" style="position:absolute;z-index:251762176" from="164.7pt,15pt" to="258.9pt,37.6p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val="hr-HR"/>
              </w:rPr>
              <w:pict>
                <v:line id="_x0000_s1105" style="position:absolute;z-index:251761152" from="171.1pt,10.2pt" to="258.9pt,10.2pt"/>
              </w:pic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Ako </w:t>
            </w:r>
            <w:r w:rsidR="001101F5" w:rsidRPr="001101F5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>budem imao</w: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vremena</w:t>
            </w:r>
            <w:r w:rsidR="00351E77">
              <w:rPr>
                <w:rFonts w:ascii="Times New Roman" w:hAnsi="Times New Roman"/>
                <w:sz w:val="28"/>
                <w:szCs w:val="28"/>
                <w:lang w:val="hr-HR"/>
              </w:rPr>
              <w:t>,</w: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</w:t>
            </w:r>
            <w:r w:rsidR="001101F5" w:rsidRPr="001101F5">
              <w:rPr>
                <w:rFonts w:ascii="Times New Roman" w:hAnsi="Times New Roman"/>
                <w:sz w:val="28"/>
                <w:szCs w:val="28"/>
                <w:u w:val="single"/>
                <w:lang w:val="hr-HR"/>
              </w:rPr>
              <w:t>učit ću</w: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>.</w:t>
            </w:r>
          </w:p>
          <w:p w:rsidR="001101F5" w:rsidRDefault="001101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                                         </w:t>
            </w:r>
            <w:r w:rsidRPr="001101F5">
              <w:rPr>
                <w:rFonts w:ascii="Times New Roman" w:hAnsi="Times New Roman"/>
                <w:sz w:val="28"/>
                <w:szCs w:val="28"/>
                <w:u w:val="single"/>
                <w:lang w:val="hr-HR"/>
              </w:rPr>
              <w:t>pisat ću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pismo.</w:t>
            </w:r>
          </w:p>
          <w:p w:rsidR="001101F5" w:rsidRPr="001101F5" w:rsidRDefault="001101F5" w:rsidP="001101F5">
            <w:pPr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1101F5" w:rsidRPr="001101F5" w:rsidRDefault="00D813F5" w:rsidP="001101F5">
            <w:pPr>
              <w:pStyle w:val="ListParagraph"/>
              <w:tabs>
                <w:tab w:val="left" w:pos="2193"/>
              </w:tabs>
              <w:spacing w:line="240" w:lineRule="auto"/>
              <w:ind w:left="1890"/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pict>
                <v:shape id="_x0000_s1121" type="#_x0000_t32" style="position:absolute;left:0;text-align:left;margin-left:246.4pt;margin-top:14.55pt;width:12.5pt;height:10.05pt;flip:y;z-index:251779584" o:connectortype="straight" strokecolor="#c00000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pict>
                <v:shape id="_x0000_s1120" type="#_x0000_t32" style="position:absolute;left:0;text-align:left;margin-left:153pt;margin-top:18.75pt;width:11.7pt;height:10.05pt;flip:x y;z-index:251778560" o:connectortype="straight" strokecolor="#548dd4 [1951]">
                  <v:stroke endarrow="block"/>
                </v:shape>
              </w:pict>
            </w:r>
            <w:r w:rsidR="001101F5" w:rsidRPr="001101F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>1.</w:t>
            </w:r>
            <w:r w:rsidR="00593AC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 xml:space="preserve"> </w:t>
            </w:r>
            <w:r w:rsidR="001101F5" w:rsidRPr="001101F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>radnja u budućnosti        2. radnja u budućnosti</w:t>
            </w:r>
          </w:p>
          <w:p w:rsidR="001101F5" w:rsidRPr="001101F5" w:rsidRDefault="00D813F5" w:rsidP="001101F5">
            <w:pPr>
              <w:tabs>
                <w:tab w:val="left" w:pos="1571"/>
                <w:tab w:val="center" w:pos="4934"/>
                <w:tab w:val="left" w:pos="7719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hr-HR" w:eastAsia="hr-HR"/>
              </w:rPr>
              <w:pict>
                <v:shape id="_x0000_s1118" type="#_x0000_t32" style="position:absolute;left:0;text-align:left;margin-left:264.9pt;margin-top:17.85pt;width:0;height:8.4pt;z-index:251775488" o:connectortype="straight" strokecolor="#c00000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hr-HR" w:eastAsia="hr-HR"/>
              </w:rPr>
              <w:pict>
                <v:shape id="_x0000_s1119" type="#_x0000_t32" style="position:absolute;left:0;text-align:left;margin-left:162.1pt;margin-top:17.85pt;width:0;height:8.4pt;z-index:251776512" o:connectortype="straight" strokecolor="#548dd4 [1951]">
                  <v:stroke endarrow="block"/>
                </v:shape>
              </w:pict>
            </w:r>
            <w:r w:rsidR="001101F5" w:rsidRPr="001101F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 xml:space="preserve">Kada se dani </w:t>
            </w:r>
            <w:r w:rsidR="001101F5" w:rsidRPr="001101F5">
              <w:rPr>
                <w:rFonts w:ascii="Times New Roman" w:hAnsi="Times New Roman"/>
                <w:b/>
                <w:noProof/>
                <w:color w:val="548DD4" w:themeColor="text2" w:themeTint="99"/>
                <w:sz w:val="28"/>
                <w:szCs w:val="28"/>
                <w:lang w:val="hr-HR" w:eastAsia="hr-HR"/>
              </w:rPr>
              <w:t>budu produžili</w:t>
            </w:r>
            <w:r w:rsidR="001101F5" w:rsidRPr="001101F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 xml:space="preserve">, </w:t>
            </w:r>
            <w:r w:rsidR="001101F5" w:rsidRPr="001101F5">
              <w:rPr>
                <w:rFonts w:ascii="Times New Roman" w:hAnsi="Times New Roman"/>
                <w:b/>
                <w:noProof/>
                <w:color w:val="C00000"/>
                <w:sz w:val="28"/>
                <w:szCs w:val="28"/>
                <w:lang w:val="hr-HR" w:eastAsia="hr-HR"/>
              </w:rPr>
              <w:t>dobit ćemo</w:t>
            </w:r>
            <w:r w:rsidR="001101F5" w:rsidRPr="001101F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 xml:space="preserve"> više dnevnog</w:t>
            </w:r>
            <w:r w:rsidR="00841782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>a</w:t>
            </w:r>
            <w:r w:rsidR="001101F5" w:rsidRPr="001101F5"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t xml:space="preserve"> svjetla.</w:t>
            </w:r>
          </w:p>
          <w:p w:rsidR="001101F5" w:rsidRPr="001101F5" w:rsidRDefault="001101F5" w:rsidP="001101F5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</w:t>
            </w:r>
            <w:proofErr w:type="spellStart"/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>predbuduća</w:t>
            </w:r>
            <w:proofErr w:type="spellEnd"/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radnja  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buduća radnja </w:t>
            </w:r>
          </w:p>
          <w:p w:rsidR="001101F5" w:rsidRPr="001101F5" w:rsidRDefault="001101F5" w:rsidP="001101F5">
            <w:pPr>
              <w:tabs>
                <w:tab w:val="left" w:pos="2411"/>
              </w:tabs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                    </w:t>
            </w:r>
            <w:r w:rsidRPr="001101F5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</w:t>
            </w:r>
            <w:r w:rsidRPr="001101F5">
              <w:rPr>
                <w:rFonts w:ascii="Times New Roman" w:hAnsi="Times New Roman"/>
                <w:b/>
                <w:i/>
                <w:color w:val="17365D" w:themeColor="text2" w:themeShade="BF"/>
                <w:sz w:val="28"/>
                <w:szCs w:val="28"/>
                <w:lang w:val="hr-HR"/>
              </w:rPr>
              <w:t>futur drugi</w:t>
            </w:r>
            <w:r w:rsidRPr="001101F5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</w:t>
            </w:r>
            <w:r w:rsidRPr="001101F5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</w:t>
            </w:r>
            <w:r w:rsidRPr="001101F5">
              <w:rPr>
                <w:rFonts w:ascii="Times New Roman" w:hAnsi="Times New Roman"/>
                <w:b/>
                <w:i/>
                <w:color w:val="632423" w:themeColor="accent2" w:themeShade="80"/>
                <w:sz w:val="28"/>
                <w:szCs w:val="28"/>
                <w:lang w:val="hr-HR"/>
              </w:rPr>
              <w:t>futur prvi</w:t>
            </w:r>
          </w:p>
          <w:p w:rsidR="001101F5" w:rsidRPr="001101F5" w:rsidRDefault="001101F5" w:rsidP="001101F5">
            <w:pPr>
              <w:rPr>
                <w:rFonts w:ascii="Times New Roman" w:hAnsi="Times New Roman"/>
                <w:sz w:val="16"/>
                <w:szCs w:val="16"/>
                <w:u w:val="single"/>
                <w:lang w:val="hr-HR"/>
              </w:rPr>
            </w:pPr>
          </w:p>
          <w:p w:rsidR="001101F5" w:rsidRPr="001101F5" w:rsidRDefault="001101F5" w:rsidP="001101F5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>futur drugi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(</w:t>
            </w:r>
            <w:r w:rsidRPr="001101F5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>egzaktni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) – </w:t>
            </w:r>
            <w:proofErr w:type="spellStart"/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>predbuduće</w:t>
            </w:r>
            <w:proofErr w:type="spellEnd"/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vrijeme</w:t>
            </w:r>
          </w:p>
          <w:p w:rsidR="001101F5" w:rsidRDefault="001101F5" w:rsidP="001101F5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>njime se izriču radnje koj</w:t>
            </w:r>
            <w:r w:rsidR="00351E77">
              <w:rPr>
                <w:rFonts w:ascii="Times New Roman" w:hAnsi="Times New Roman"/>
                <w:sz w:val="28"/>
                <w:szCs w:val="28"/>
                <w:lang w:val="hr-HR"/>
              </w:rPr>
              <w:t>e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će se dogoditi prije neke 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druge 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buduće radnje </w:t>
            </w:r>
          </w:p>
          <w:p w:rsidR="001101F5" w:rsidRDefault="001101F5" w:rsidP="001101F5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:rsidR="001101F5" w:rsidRPr="001101F5" w:rsidRDefault="001101F5" w:rsidP="001101F5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t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>vorba futura drugog</w:t>
            </w:r>
            <w:r w:rsidR="00841782">
              <w:rPr>
                <w:rFonts w:ascii="Times New Roman" w:hAnsi="Times New Roman"/>
                <w:sz w:val="28"/>
                <w:szCs w:val="28"/>
                <w:lang w:val="hr-HR"/>
              </w:rPr>
              <w:t>a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</w:p>
          <w:p w:rsidR="001101F5" w:rsidRPr="001101F5" w:rsidRDefault="001101F5" w:rsidP="001101F5">
            <w:pPr>
              <w:ind w:left="360"/>
              <w:rPr>
                <w:rFonts w:ascii="Times New Roman" w:hAnsi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</w:t>
            </w:r>
          </w:p>
          <w:p w:rsidR="001101F5" w:rsidRPr="001101F5" w:rsidRDefault="00D813F5" w:rsidP="001101F5">
            <w:pPr>
              <w:spacing w:after="0"/>
              <w:ind w:left="360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109" type="#_x0000_t187" style="position:absolute;left:0;text-align:left;margin-left:207pt;margin-top:-.7pt;width:18pt;height:18pt;z-index:251765248" fillcolor="gray"/>
              </w:pic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</w:t>
            </w:r>
            <w:r w:rsid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</w: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</w:t>
            </w:r>
            <w:r w:rsidR="001101F5"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SVRŠENI PREZENT                                     GLAGOLSKI PRIDJEV RADNI            </w:t>
            </w:r>
          </w:p>
          <w:p w:rsidR="001101F5" w:rsidRPr="001101F5" w:rsidRDefault="001101F5" w:rsidP="001101F5">
            <w:pPr>
              <w:spacing w:after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  </w:t>
            </w:r>
            <w:r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POMOĆNOG</w:t>
            </w:r>
            <w:r w:rsidR="00593AC5"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GLAGOLA </w:t>
            </w:r>
            <w:r w:rsidRPr="00D813F5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BITI</w:t>
            </w:r>
            <w:r w:rsidRPr="001101F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                                        </w:t>
            </w:r>
          </w:p>
          <w:p w:rsidR="001101F5" w:rsidRPr="001101F5" w:rsidRDefault="001101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  budem ………………  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>slušao</w:t>
            </w:r>
          </w:p>
          <w:p w:rsidR="001101F5" w:rsidRPr="001101F5" w:rsidRDefault="001101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  budeš  ………………  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>slušao</w:t>
            </w:r>
          </w:p>
          <w:p w:rsidR="001101F5" w:rsidRPr="001101F5" w:rsidRDefault="001101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  bude ………………...  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>slušao</w:t>
            </w:r>
          </w:p>
          <w:p w:rsidR="001101F5" w:rsidRPr="001101F5" w:rsidRDefault="001101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  budemo ……………..  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>slušali</w:t>
            </w:r>
          </w:p>
          <w:p w:rsidR="001101F5" w:rsidRPr="001101F5" w:rsidRDefault="001101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  budete ………………  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>slušali</w:t>
            </w:r>
          </w:p>
          <w:p w:rsidR="001101F5" w:rsidRPr="001101F5" w:rsidRDefault="00D813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/>
              </w:rPr>
              <w:pi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_x0000_s1110" type="#_x0000_t71" style="position:absolute;margin-left:352.25pt;margin-top:26.95pt;width:104.35pt;height:72.4pt;z-index:-251550208" strokecolor="maroon"/>
              </w:pic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  budu ………………...  </w:t>
            </w:r>
            <w:r w:rsidR="001101F5">
              <w:rPr>
                <w:rFonts w:ascii="Times New Roman" w:hAnsi="Times New Roman"/>
                <w:sz w:val="28"/>
                <w:szCs w:val="28"/>
                <w:lang w:val="hr-HR"/>
              </w:rPr>
              <w:t>slušali</w:t>
            </w:r>
          </w:p>
          <w:p w:rsidR="001101F5" w:rsidRPr="001101F5" w:rsidRDefault="001101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:rsidR="001101F5" w:rsidRPr="00452ABE" w:rsidRDefault="001101F5" w:rsidP="00452AB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futur drugi upotrebljava se samo u </w:t>
            </w:r>
            <w:r w:rsidRPr="00452ABE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>složenim rečenicama</w:t>
            </w:r>
            <w:r w:rsidRP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</w:t>
            </w:r>
            <w:r w:rsidR="00452ABE" w:rsidRP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</w:t>
            </w:r>
            <w:r w:rsidRPr="00452ABE">
              <w:rPr>
                <w:rFonts w:ascii="Times New Roman" w:hAnsi="Times New Roman"/>
                <w:color w:val="800000"/>
                <w:sz w:val="28"/>
                <w:szCs w:val="28"/>
                <w:lang w:val="hr-HR"/>
              </w:rPr>
              <w:t>PAZI!!</w:t>
            </w:r>
          </w:p>
          <w:p w:rsidR="00452ABE" w:rsidRDefault="00452ABE" w:rsidP="00452ABE">
            <w:pPr>
              <w:tabs>
                <w:tab w:val="left" w:pos="9660"/>
              </w:tabs>
              <w:spacing w:after="0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</w:t>
            </w:r>
          </w:p>
          <w:p w:rsidR="001101F5" w:rsidRPr="001101F5" w:rsidRDefault="00D813F5" w:rsidP="00452ABE">
            <w:pPr>
              <w:tabs>
                <w:tab w:val="left" w:pos="9660"/>
              </w:tabs>
              <w:spacing w:after="0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noProof/>
                <w:color w:val="800000"/>
                <w:sz w:val="28"/>
                <w:szCs w:val="28"/>
                <w:lang w:val="hr-HR"/>
              </w:rPr>
              <w:pict>
                <v:line id="_x0000_s1111" style="position:absolute;flip:y;z-index:251767296" from="80.35pt,7.7pt" to="3in,7.7pt" strokecolor="maroon"/>
              </w:pict>
            </w:r>
            <w:r w:rsid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</w: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Sutra budem putovala.        </w:t>
            </w:r>
            <w:r w:rsidR="001101F5" w:rsidRPr="001101F5">
              <w:rPr>
                <w:rFonts w:ascii="Times New Roman" w:hAnsi="Times New Roman"/>
                <w:color w:val="800000"/>
                <w:sz w:val="28"/>
                <w:szCs w:val="28"/>
                <w:lang w:val="hr-HR"/>
              </w:rPr>
              <w:t xml:space="preserve">ne   </w: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</w:t>
            </w:r>
          </w:p>
          <w:p w:rsidR="001101F5" w:rsidRPr="001101F5" w:rsidRDefault="00D813F5" w:rsidP="00452ABE">
            <w:pPr>
              <w:spacing w:after="0"/>
              <w:ind w:left="360"/>
              <w:rPr>
                <w:rFonts w:ascii="Times New Roman" w:hAnsi="Times New Roman"/>
                <w:b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116" type="#_x0000_t96" style="position:absolute;left:0;text-align:left;margin-left:3in;margin-top:2.3pt;width:9pt;height:9pt;z-index:251772416" strokecolor="#036"/>
              </w:pic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</w:t>
            </w:r>
            <w:r w:rsid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</w: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1101F5" w:rsidRPr="001101F5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 xml:space="preserve">Sutra ću putovati.    </w:t>
            </w:r>
          </w:p>
          <w:p w:rsidR="001101F5" w:rsidRPr="001101F5" w:rsidRDefault="001101F5" w:rsidP="00452ABE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:rsidR="001101F5" w:rsidRPr="00452ABE" w:rsidRDefault="001101F5" w:rsidP="00452AB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ako je </w:t>
            </w:r>
            <w:r w:rsidRPr="00452ABE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>futur drugi</w:t>
            </w:r>
            <w:r w:rsidRP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tvoren od svršenog</w:t>
            </w:r>
            <w:r w:rsidR="00593AC5">
              <w:rPr>
                <w:rFonts w:ascii="Times New Roman" w:hAnsi="Times New Roman"/>
                <w:sz w:val="28"/>
                <w:szCs w:val="28"/>
                <w:lang w:val="hr-HR"/>
              </w:rPr>
              <w:t>a</w:t>
            </w:r>
            <w:r w:rsidRP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glagola</w:t>
            </w:r>
            <w:r w:rsid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, </w:t>
            </w:r>
            <w:r w:rsidRPr="00452ABE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>može</w:t>
            </w:r>
            <w:r w:rsidRP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se zamijeniti </w:t>
            </w:r>
            <w:r w:rsidRPr="00452ABE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>svršenim prezentom</w:t>
            </w:r>
          </w:p>
          <w:p w:rsidR="001101F5" w:rsidRPr="001101F5" w:rsidRDefault="001101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</w:t>
            </w:r>
          </w:p>
          <w:p w:rsidR="001101F5" w:rsidRPr="001101F5" w:rsidRDefault="001101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Ako </w:t>
            </w:r>
            <w:r w:rsidRPr="001101F5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>budeš napisao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pismo, </w:t>
            </w:r>
            <w:r w:rsidRPr="001101F5">
              <w:rPr>
                <w:rFonts w:ascii="Times New Roman" w:hAnsi="Times New Roman"/>
                <w:sz w:val="28"/>
                <w:szCs w:val="28"/>
                <w:u w:val="single"/>
                <w:lang w:val="hr-HR"/>
              </w:rPr>
              <w:t>bit ću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sretan.</w:t>
            </w:r>
          </w:p>
          <w:p w:rsidR="001101F5" w:rsidRPr="001101F5" w:rsidRDefault="00D813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/>
              </w:rPr>
              <w:pict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_x0000_s1112" type="#_x0000_t79" style="position:absolute;margin-left:126pt;margin-top:7.2pt;width:1in;height:36pt;z-index:-251548160"/>
              </w:pic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</w:t>
            </w:r>
          </w:p>
          <w:p w:rsidR="001101F5" w:rsidRPr="001101F5" w:rsidRDefault="001101F5" w:rsidP="001101F5">
            <w:pPr>
              <w:tabs>
                <w:tab w:val="left" w:pos="3255"/>
              </w:tabs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  </w:t>
            </w:r>
            <w:r w:rsidRPr="001101F5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>futur drugi</w:t>
            </w:r>
            <w:r w:rsidRPr="001101F5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ab/>
            </w:r>
          </w:p>
          <w:p w:rsidR="001101F5" w:rsidRPr="001101F5" w:rsidRDefault="00D813F5" w:rsidP="001101F5">
            <w:pPr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/>
              </w:rPr>
              <w:pict>
                <v:shape id="_x0000_s1117" type="#_x0000_t96" style="position:absolute;margin-left:270pt;margin-top:25.5pt;width:18pt;height:18pt;rotation:-251366fd;z-index:251773440" strokecolor="#036"/>
              </w:pict>
            </w:r>
          </w:p>
          <w:p w:rsidR="001101F5" w:rsidRPr="001101F5" w:rsidRDefault="001101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Ako </w:t>
            </w:r>
            <w:r w:rsidRPr="001101F5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>napišeš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pismo, </w:t>
            </w:r>
            <w:r w:rsidRPr="001101F5">
              <w:rPr>
                <w:rFonts w:ascii="Times New Roman" w:hAnsi="Times New Roman"/>
                <w:sz w:val="28"/>
                <w:szCs w:val="28"/>
                <w:u w:val="single"/>
                <w:lang w:val="hr-HR"/>
              </w:rPr>
              <w:t>bit ću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sretan.              </w:t>
            </w:r>
          </w:p>
          <w:p w:rsidR="001101F5" w:rsidRPr="001101F5" w:rsidRDefault="00D813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/>
              </w:rPr>
              <w:pict>
                <v:shape id="_x0000_s1113" type="#_x0000_t79" style="position:absolute;margin-left:90pt;margin-top:7.75pt;width:99pt;height:36pt;z-index:-251547136"/>
              </w:pict>
            </w:r>
          </w:p>
          <w:p w:rsidR="001101F5" w:rsidRPr="00452ABE" w:rsidRDefault="001101F5" w:rsidP="001101F5">
            <w:pPr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</w:t>
            </w:r>
            <w:r w:rsidR="00452AB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</w:t>
            </w:r>
            <w:r w:rsidRPr="001101F5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>svršeni prezent</w:t>
            </w:r>
          </w:p>
          <w:p w:rsidR="001101F5" w:rsidRPr="001101F5" w:rsidRDefault="001101F5" w:rsidP="001101F5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:rsidR="001101F5" w:rsidRPr="001101F5" w:rsidRDefault="001101F5" w:rsidP="001101F5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>futur drugi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i </w:t>
            </w:r>
            <w:r w:rsidRPr="001101F5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>svršeni prezent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n</w:t>
            </w:r>
            <w:r w:rsidR="0037637B">
              <w:rPr>
                <w:rFonts w:ascii="Times New Roman" w:hAnsi="Times New Roman"/>
                <w:sz w:val="28"/>
                <w:szCs w:val="28"/>
                <w:lang w:val="hr-HR"/>
              </w:rPr>
              <w:t>ije pravilno</w:t>
            </w:r>
            <w:r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zamijeniti </w:t>
            </w:r>
            <w:r w:rsidRPr="001101F5">
              <w:rPr>
                <w:rFonts w:ascii="Times New Roman" w:hAnsi="Times New Roman"/>
                <w:sz w:val="28"/>
                <w:szCs w:val="28"/>
                <w:u w:val="single"/>
                <w:lang w:val="hr-HR"/>
              </w:rPr>
              <w:t>futurom prvim</w:t>
            </w:r>
          </w:p>
          <w:p w:rsidR="001101F5" w:rsidRPr="001101F5" w:rsidRDefault="001101F5" w:rsidP="001101F5">
            <w:pPr>
              <w:ind w:left="360"/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</w:pPr>
          </w:p>
          <w:p w:rsidR="001101F5" w:rsidRPr="001101F5" w:rsidRDefault="00D813F5" w:rsidP="001101F5">
            <w:pPr>
              <w:ind w:left="360"/>
              <w:rPr>
                <w:rFonts w:ascii="Times New Roman" w:hAnsi="Times New Roman"/>
                <w:color w:val="80000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hr-HR"/>
              </w:rPr>
              <w:pict>
                <v:line id="_x0000_s1114" style="position:absolute;left:0;text-align:left;flip:y;z-index:251770368" from="55.55pt,7.25pt" to="278.25pt,7.25pt" strokecolor="maroon"/>
              </w:pict>
            </w:r>
            <w:r w:rsidR="001101F5" w:rsidRPr="001101F5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      </w: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Ako </w:t>
            </w:r>
            <w:r w:rsidR="001101F5" w:rsidRPr="001101F5">
              <w:rPr>
                <w:rFonts w:ascii="Times New Roman" w:hAnsi="Times New Roman"/>
                <w:sz w:val="28"/>
                <w:szCs w:val="28"/>
                <w:u w:val="single"/>
                <w:lang w:val="hr-HR"/>
              </w:rPr>
              <w:t>ćeš napisati</w: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pismo, </w:t>
            </w:r>
            <w:r w:rsidR="001101F5" w:rsidRPr="001101F5">
              <w:rPr>
                <w:rFonts w:ascii="Times New Roman" w:hAnsi="Times New Roman"/>
                <w:sz w:val="28"/>
                <w:szCs w:val="28"/>
                <w:u w:val="single"/>
                <w:lang w:val="hr-HR"/>
              </w:rPr>
              <w:t>bit ću</w:t>
            </w:r>
            <w:r w:rsidR="001101F5" w:rsidRPr="001101F5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sretan.          </w:t>
            </w:r>
            <w:r w:rsidR="001101F5" w:rsidRPr="001101F5">
              <w:rPr>
                <w:rFonts w:ascii="Times New Roman" w:hAnsi="Times New Roman"/>
                <w:color w:val="800000"/>
                <w:sz w:val="28"/>
                <w:szCs w:val="28"/>
                <w:lang w:val="hr-HR"/>
              </w:rPr>
              <w:t>ne</w:t>
            </w:r>
          </w:p>
          <w:p w:rsidR="001101F5" w:rsidRPr="001101F5" w:rsidRDefault="001101F5" w:rsidP="001101F5">
            <w:pPr>
              <w:ind w:left="360"/>
              <w:rPr>
                <w:rFonts w:ascii="Times New Roman" w:hAnsi="Times New Roman"/>
                <w:color w:val="800000"/>
                <w:sz w:val="28"/>
                <w:szCs w:val="28"/>
                <w:lang w:val="hr-HR"/>
              </w:rPr>
            </w:pPr>
          </w:p>
          <w:p w:rsidR="001101F5" w:rsidRPr="001101F5" w:rsidRDefault="00D813F5" w:rsidP="001101F5">
            <w:pPr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noProof/>
                <w:color w:val="003366"/>
                <w:sz w:val="28"/>
                <w:szCs w:val="28"/>
                <w:lang w:val="hr-HR"/>
              </w:rPr>
              <w:pict>
                <v:shape id="_x0000_s1115" type="#_x0000_t96" style="position:absolute;left:0;text-align:left;margin-left:316.05pt;margin-top:16.4pt;width:18pt;height:18pt;z-index:251771392" strokecolor="#036"/>
              </w:pict>
            </w:r>
            <w:r w:rsidR="001101F5" w:rsidRPr="001101F5">
              <w:rPr>
                <w:rFonts w:ascii="Times New Roman" w:hAnsi="Times New Roman"/>
                <w:color w:val="800000"/>
                <w:sz w:val="28"/>
                <w:szCs w:val="28"/>
                <w:lang w:val="hr-HR"/>
              </w:rPr>
              <w:t xml:space="preserve">               </w:t>
            </w:r>
            <w:r w:rsidR="001101F5" w:rsidRPr="001101F5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Ako </w:t>
            </w:r>
            <w:r w:rsidR="001101F5" w:rsidRPr="001101F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>budeš napisao</w:t>
            </w:r>
            <w:r w:rsidR="001101F5" w:rsidRPr="001101F5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pismo, </w:t>
            </w:r>
            <w:r w:rsidR="001101F5" w:rsidRPr="001101F5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hr-HR"/>
              </w:rPr>
              <w:t>bit ću</w:t>
            </w:r>
            <w:r w:rsidR="001101F5" w:rsidRPr="001101F5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sretan.</w:t>
            </w:r>
          </w:p>
          <w:p w:rsidR="007F5179" w:rsidRPr="00D813F5" w:rsidRDefault="001101F5" w:rsidP="00D813F5">
            <w:pPr>
              <w:ind w:left="360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101F5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          </w:t>
            </w:r>
            <w:r w:rsidR="00452AB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 </w:t>
            </w:r>
            <w:r w:rsidRPr="001101F5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 Ako </w:t>
            </w:r>
            <w:r w:rsidRPr="001101F5">
              <w:rPr>
                <w:rFonts w:ascii="Times New Roman" w:hAnsi="Times New Roman"/>
                <w:i/>
                <w:color w:val="000000"/>
                <w:sz w:val="28"/>
                <w:szCs w:val="28"/>
                <w:lang w:val="hr-HR"/>
              </w:rPr>
              <w:t>napišeš</w:t>
            </w:r>
            <w:r w:rsidRPr="001101F5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pismo, </w:t>
            </w:r>
            <w:r w:rsidRPr="001101F5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hr-HR"/>
              </w:rPr>
              <w:t>bit ću</w:t>
            </w:r>
            <w:r w:rsidRPr="001101F5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sretan</w:t>
            </w:r>
            <w:r w:rsidRPr="001101F5">
              <w:rPr>
                <w:rFonts w:ascii="Times New Roman" w:hAnsi="Times New Roman"/>
                <w:color w:val="800000"/>
                <w:sz w:val="28"/>
                <w:szCs w:val="28"/>
                <w:lang w:val="hr-HR"/>
              </w:rPr>
              <w:t>.</w:t>
            </w:r>
          </w:p>
        </w:tc>
      </w:tr>
    </w:tbl>
    <w:p w:rsidR="00FE18D3" w:rsidRPr="001101F5" w:rsidRDefault="00FE18D3">
      <w:pPr>
        <w:rPr>
          <w:lang w:val="hr-HR"/>
        </w:rPr>
      </w:pPr>
      <w:bookmarkStart w:id="0" w:name="_GoBack"/>
      <w:bookmarkEnd w:id="0"/>
    </w:p>
    <w:sectPr w:rsidR="00FE18D3" w:rsidRPr="001101F5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"/>
      </v:shape>
    </w:pict>
  </w:numPicBullet>
  <w:abstractNum w:abstractNumId="0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D44F33"/>
    <w:multiLevelType w:val="hybridMultilevel"/>
    <w:tmpl w:val="F5428E18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26F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C0641"/>
    <w:multiLevelType w:val="hybridMultilevel"/>
    <w:tmpl w:val="F72C0234"/>
    <w:lvl w:ilvl="0" w:tplc="D6507B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D132D"/>
    <w:multiLevelType w:val="hybridMultilevel"/>
    <w:tmpl w:val="4B34A2DA"/>
    <w:lvl w:ilvl="0" w:tplc="78BC4430">
      <w:numFmt w:val="bullet"/>
      <w:lvlText w:val=""/>
      <w:lvlJc w:val="left"/>
      <w:pPr>
        <w:ind w:left="786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6B54F2"/>
    <w:multiLevelType w:val="hybridMultilevel"/>
    <w:tmpl w:val="B7386116"/>
    <w:lvl w:ilvl="0" w:tplc="06C86FD2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3366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32EDC"/>
    <w:multiLevelType w:val="hybridMultilevel"/>
    <w:tmpl w:val="DEE6B152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6D04FC"/>
    <w:multiLevelType w:val="hybridMultilevel"/>
    <w:tmpl w:val="7C2C376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EF59BC"/>
    <w:multiLevelType w:val="hybridMultilevel"/>
    <w:tmpl w:val="AB3A6BE8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EA6618"/>
    <w:multiLevelType w:val="hybridMultilevel"/>
    <w:tmpl w:val="B8D208BC"/>
    <w:lvl w:ilvl="0" w:tplc="70BAEF38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70" w:hanging="360"/>
      </w:pPr>
    </w:lvl>
    <w:lvl w:ilvl="2" w:tplc="041A001B" w:tentative="1">
      <w:start w:val="1"/>
      <w:numFmt w:val="lowerRoman"/>
      <w:lvlText w:val="%3."/>
      <w:lvlJc w:val="right"/>
      <w:pPr>
        <w:ind w:left="3990" w:hanging="180"/>
      </w:pPr>
    </w:lvl>
    <w:lvl w:ilvl="3" w:tplc="041A000F" w:tentative="1">
      <w:start w:val="1"/>
      <w:numFmt w:val="decimal"/>
      <w:lvlText w:val="%4."/>
      <w:lvlJc w:val="left"/>
      <w:pPr>
        <w:ind w:left="4710" w:hanging="360"/>
      </w:pPr>
    </w:lvl>
    <w:lvl w:ilvl="4" w:tplc="041A0019" w:tentative="1">
      <w:start w:val="1"/>
      <w:numFmt w:val="lowerLetter"/>
      <w:lvlText w:val="%5."/>
      <w:lvlJc w:val="left"/>
      <w:pPr>
        <w:ind w:left="5430" w:hanging="360"/>
      </w:pPr>
    </w:lvl>
    <w:lvl w:ilvl="5" w:tplc="041A001B" w:tentative="1">
      <w:start w:val="1"/>
      <w:numFmt w:val="lowerRoman"/>
      <w:lvlText w:val="%6."/>
      <w:lvlJc w:val="right"/>
      <w:pPr>
        <w:ind w:left="6150" w:hanging="180"/>
      </w:pPr>
    </w:lvl>
    <w:lvl w:ilvl="6" w:tplc="041A000F" w:tentative="1">
      <w:start w:val="1"/>
      <w:numFmt w:val="decimal"/>
      <w:lvlText w:val="%7."/>
      <w:lvlJc w:val="left"/>
      <w:pPr>
        <w:ind w:left="6870" w:hanging="360"/>
      </w:pPr>
    </w:lvl>
    <w:lvl w:ilvl="7" w:tplc="041A0019" w:tentative="1">
      <w:start w:val="1"/>
      <w:numFmt w:val="lowerLetter"/>
      <w:lvlText w:val="%8."/>
      <w:lvlJc w:val="left"/>
      <w:pPr>
        <w:ind w:left="7590" w:hanging="360"/>
      </w:pPr>
    </w:lvl>
    <w:lvl w:ilvl="8" w:tplc="041A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0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6577A0"/>
    <w:multiLevelType w:val="hybridMultilevel"/>
    <w:tmpl w:val="2A9AD3FC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4B606D"/>
    <w:multiLevelType w:val="hybridMultilevel"/>
    <w:tmpl w:val="8BF2256A"/>
    <w:lvl w:ilvl="0" w:tplc="23EA3548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20" w:hanging="360"/>
      </w:pPr>
    </w:lvl>
    <w:lvl w:ilvl="2" w:tplc="041A001B" w:tentative="1">
      <w:start w:val="1"/>
      <w:numFmt w:val="lowerRoman"/>
      <w:lvlText w:val="%3."/>
      <w:lvlJc w:val="right"/>
      <w:pPr>
        <w:ind w:left="3840" w:hanging="180"/>
      </w:pPr>
    </w:lvl>
    <w:lvl w:ilvl="3" w:tplc="041A000F" w:tentative="1">
      <w:start w:val="1"/>
      <w:numFmt w:val="decimal"/>
      <w:lvlText w:val="%4."/>
      <w:lvlJc w:val="left"/>
      <w:pPr>
        <w:ind w:left="4560" w:hanging="360"/>
      </w:pPr>
    </w:lvl>
    <w:lvl w:ilvl="4" w:tplc="041A0019" w:tentative="1">
      <w:start w:val="1"/>
      <w:numFmt w:val="lowerLetter"/>
      <w:lvlText w:val="%5."/>
      <w:lvlJc w:val="left"/>
      <w:pPr>
        <w:ind w:left="5280" w:hanging="360"/>
      </w:pPr>
    </w:lvl>
    <w:lvl w:ilvl="5" w:tplc="041A001B" w:tentative="1">
      <w:start w:val="1"/>
      <w:numFmt w:val="lowerRoman"/>
      <w:lvlText w:val="%6."/>
      <w:lvlJc w:val="right"/>
      <w:pPr>
        <w:ind w:left="6000" w:hanging="180"/>
      </w:pPr>
    </w:lvl>
    <w:lvl w:ilvl="6" w:tplc="041A000F" w:tentative="1">
      <w:start w:val="1"/>
      <w:numFmt w:val="decimal"/>
      <w:lvlText w:val="%7."/>
      <w:lvlJc w:val="left"/>
      <w:pPr>
        <w:ind w:left="6720" w:hanging="360"/>
      </w:pPr>
    </w:lvl>
    <w:lvl w:ilvl="7" w:tplc="041A0019" w:tentative="1">
      <w:start w:val="1"/>
      <w:numFmt w:val="lowerLetter"/>
      <w:lvlText w:val="%8."/>
      <w:lvlJc w:val="left"/>
      <w:pPr>
        <w:ind w:left="7440" w:hanging="360"/>
      </w:pPr>
    </w:lvl>
    <w:lvl w:ilvl="8" w:tplc="041A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3">
    <w:nsid w:val="346A0ACC"/>
    <w:multiLevelType w:val="hybridMultilevel"/>
    <w:tmpl w:val="A8E85BEA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1039A5"/>
    <w:multiLevelType w:val="hybridMultilevel"/>
    <w:tmpl w:val="09E2957A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F71203"/>
    <w:multiLevelType w:val="hybridMultilevel"/>
    <w:tmpl w:val="EFAC5726"/>
    <w:lvl w:ilvl="0" w:tplc="06C86FD2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3366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0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376B9"/>
    <w:multiLevelType w:val="hybridMultilevel"/>
    <w:tmpl w:val="69FEC4FA"/>
    <w:lvl w:ilvl="0" w:tplc="06C86FD2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2A5A78"/>
    <w:multiLevelType w:val="hybridMultilevel"/>
    <w:tmpl w:val="DAEC10C8"/>
    <w:lvl w:ilvl="0" w:tplc="3BB62FD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A200A5"/>
    <w:multiLevelType w:val="hybridMultilevel"/>
    <w:tmpl w:val="6074C4C4"/>
    <w:lvl w:ilvl="0" w:tplc="5E06672C">
      <w:start w:val="1"/>
      <w:numFmt w:val="bullet"/>
      <w:lvlText w:val=""/>
      <w:lvlJc w:val="left"/>
      <w:pPr>
        <w:ind w:left="108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>
    <w:nsid w:val="5EE3636B"/>
    <w:multiLevelType w:val="hybridMultilevel"/>
    <w:tmpl w:val="5770F9F2"/>
    <w:lvl w:ilvl="0" w:tplc="626AF9C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60" w:hanging="360"/>
      </w:pPr>
    </w:lvl>
    <w:lvl w:ilvl="2" w:tplc="041A001B" w:tentative="1">
      <w:start w:val="1"/>
      <w:numFmt w:val="lowerRoman"/>
      <w:lvlText w:val="%3."/>
      <w:lvlJc w:val="right"/>
      <w:pPr>
        <w:ind w:left="3480" w:hanging="180"/>
      </w:pPr>
    </w:lvl>
    <w:lvl w:ilvl="3" w:tplc="041A000F" w:tentative="1">
      <w:start w:val="1"/>
      <w:numFmt w:val="decimal"/>
      <w:lvlText w:val="%4."/>
      <w:lvlJc w:val="left"/>
      <w:pPr>
        <w:ind w:left="4200" w:hanging="360"/>
      </w:pPr>
    </w:lvl>
    <w:lvl w:ilvl="4" w:tplc="041A0019" w:tentative="1">
      <w:start w:val="1"/>
      <w:numFmt w:val="lowerLetter"/>
      <w:lvlText w:val="%5."/>
      <w:lvlJc w:val="left"/>
      <w:pPr>
        <w:ind w:left="4920" w:hanging="360"/>
      </w:pPr>
    </w:lvl>
    <w:lvl w:ilvl="5" w:tplc="041A001B" w:tentative="1">
      <w:start w:val="1"/>
      <w:numFmt w:val="lowerRoman"/>
      <w:lvlText w:val="%6."/>
      <w:lvlJc w:val="right"/>
      <w:pPr>
        <w:ind w:left="5640" w:hanging="180"/>
      </w:pPr>
    </w:lvl>
    <w:lvl w:ilvl="6" w:tplc="041A000F" w:tentative="1">
      <w:start w:val="1"/>
      <w:numFmt w:val="decimal"/>
      <w:lvlText w:val="%7."/>
      <w:lvlJc w:val="left"/>
      <w:pPr>
        <w:ind w:left="6360" w:hanging="360"/>
      </w:pPr>
    </w:lvl>
    <w:lvl w:ilvl="7" w:tplc="041A0019" w:tentative="1">
      <w:start w:val="1"/>
      <w:numFmt w:val="lowerLetter"/>
      <w:lvlText w:val="%8."/>
      <w:lvlJc w:val="left"/>
      <w:pPr>
        <w:ind w:left="7080" w:hanging="360"/>
      </w:pPr>
    </w:lvl>
    <w:lvl w:ilvl="8" w:tplc="041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7">
    <w:nsid w:val="616A7043"/>
    <w:multiLevelType w:val="hybridMultilevel"/>
    <w:tmpl w:val="476A000E"/>
    <w:lvl w:ilvl="0" w:tplc="8300399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10" w:hanging="360"/>
      </w:pPr>
    </w:lvl>
    <w:lvl w:ilvl="2" w:tplc="041A001B" w:tentative="1">
      <w:start w:val="1"/>
      <w:numFmt w:val="lowerRoman"/>
      <w:lvlText w:val="%3."/>
      <w:lvlJc w:val="right"/>
      <w:pPr>
        <w:ind w:left="3330" w:hanging="180"/>
      </w:pPr>
    </w:lvl>
    <w:lvl w:ilvl="3" w:tplc="041A000F" w:tentative="1">
      <w:start w:val="1"/>
      <w:numFmt w:val="decimal"/>
      <w:lvlText w:val="%4."/>
      <w:lvlJc w:val="left"/>
      <w:pPr>
        <w:ind w:left="4050" w:hanging="360"/>
      </w:pPr>
    </w:lvl>
    <w:lvl w:ilvl="4" w:tplc="041A0019" w:tentative="1">
      <w:start w:val="1"/>
      <w:numFmt w:val="lowerLetter"/>
      <w:lvlText w:val="%5."/>
      <w:lvlJc w:val="left"/>
      <w:pPr>
        <w:ind w:left="4770" w:hanging="360"/>
      </w:pPr>
    </w:lvl>
    <w:lvl w:ilvl="5" w:tplc="041A001B" w:tentative="1">
      <w:start w:val="1"/>
      <w:numFmt w:val="lowerRoman"/>
      <w:lvlText w:val="%6."/>
      <w:lvlJc w:val="right"/>
      <w:pPr>
        <w:ind w:left="5490" w:hanging="180"/>
      </w:pPr>
    </w:lvl>
    <w:lvl w:ilvl="6" w:tplc="041A000F" w:tentative="1">
      <w:start w:val="1"/>
      <w:numFmt w:val="decimal"/>
      <w:lvlText w:val="%7."/>
      <w:lvlJc w:val="left"/>
      <w:pPr>
        <w:ind w:left="6210" w:hanging="360"/>
      </w:pPr>
    </w:lvl>
    <w:lvl w:ilvl="7" w:tplc="041A0019" w:tentative="1">
      <w:start w:val="1"/>
      <w:numFmt w:val="lowerLetter"/>
      <w:lvlText w:val="%8."/>
      <w:lvlJc w:val="left"/>
      <w:pPr>
        <w:ind w:left="6930" w:hanging="360"/>
      </w:pPr>
    </w:lvl>
    <w:lvl w:ilvl="8" w:tplc="041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8">
    <w:nsid w:val="62A760DC"/>
    <w:multiLevelType w:val="hybridMultilevel"/>
    <w:tmpl w:val="A886A234"/>
    <w:lvl w:ilvl="0" w:tplc="5A02580E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70" w:hanging="360"/>
      </w:pPr>
    </w:lvl>
    <w:lvl w:ilvl="2" w:tplc="041A001B" w:tentative="1">
      <w:start w:val="1"/>
      <w:numFmt w:val="lowerRoman"/>
      <w:lvlText w:val="%3."/>
      <w:lvlJc w:val="right"/>
      <w:pPr>
        <w:ind w:left="3690" w:hanging="180"/>
      </w:pPr>
    </w:lvl>
    <w:lvl w:ilvl="3" w:tplc="041A000F" w:tentative="1">
      <w:start w:val="1"/>
      <w:numFmt w:val="decimal"/>
      <w:lvlText w:val="%4."/>
      <w:lvlJc w:val="left"/>
      <w:pPr>
        <w:ind w:left="4410" w:hanging="360"/>
      </w:pPr>
    </w:lvl>
    <w:lvl w:ilvl="4" w:tplc="041A0019" w:tentative="1">
      <w:start w:val="1"/>
      <w:numFmt w:val="lowerLetter"/>
      <w:lvlText w:val="%5."/>
      <w:lvlJc w:val="left"/>
      <w:pPr>
        <w:ind w:left="5130" w:hanging="360"/>
      </w:pPr>
    </w:lvl>
    <w:lvl w:ilvl="5" w:tplc="041A001B" w:tentative="1">
      <w:start w:val="1"/>
      <w:numFmt w:val="lowerRoman"/>
      <w:lvlText w:val="%6."/>
      <w:lvlJc w:val="right"/>
      <w:pPr>
        <w:ind w:left="5850" w:hanging="180"/>
      </w:pPr>
    </w:lvl>
    <w:lvl w:ilvl="6" w:tplc="041A000F" w:tentative="1">
      <w:start w:val="1"/>
      <w:numFmt w:val="decimal"/>
      <w:lvlText w:val="%7."/>
      <w:lvlJc w:val="left"/>
      <w:pPr>
        <w:ind w:left="6570" w:hanging="360"/>
      </w:pPr>
    </w:lvl>
    <w:lvl w:ilvl="7" w:tplc="041A0019" w:tentative="1">
      <w:start w:val="1"/>
      <w:numFmt w:val="lowerLetter"/>
      <w:lvlText w:val="%8."/>
      <w:lvlJc w:val="left"/>
      <w:pPr>
        <w:ind w:left="7290" w:hanging="360"/>
      </w:pPr>
    </w:lvl>
    <w:lvl w:ilvl="8" w:tplc="041A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9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0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073817"/>
    <w:multiLevelType w:val="hybridMultilevel"/>
    <w:tmpl w:val="43D010B0"/>
    <w:lvl w:ilvl="0" w:tplc="041A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2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3">
    <w:nsid w:val="6CA425BE"/>
    <w:multiLevelType w:val="hybridMultilevel"/>
    <w:tmpl w:val="324A9B44"/>
    <w:lvl w:ilvl="0" w:tplc="5E06672C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01773BD"/>
    <w:multiLevelType w:val="hybridMultilevel"/>
    <w:tmpl w:val="EBA6E3E0"/>
    <w:lvl w:ilvl="0" w:tplc="041A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46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6D0047"/>
    <w:multiLevelType w:val="hybridMultilevel"/>
    <w:tmpl w:val="F61299D0"/>
    <w:lvl w:ilvl="0" w:tplc="3BB62FD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F495AE4"/>
    <w:multiLevelType w:val="hybridMultilevel"/>
    <w:tmpl w:val="6134A12E"/>
    <w:lvl w:ilvl="0" w:tplc="5E06672C">
      <w:start w:val="1"/>
      <w:numFmt w:val="bullet"/>
      <w:lvlText w:val=""/>
      <w:lvlJc w:val="left"/>
      <w:pPr>
        <w:ind w:left="107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26"/>
  </w:num>
  <w:num w:numId="4">
    <w:abstractNumId w:val="48"/>
  </w:num>
  <w:num w:numId="5">
    <w:abstractNumId w:val="2"/>
  </w:num>
  <w:num w:numId="6">
    <w:abstractNumId w:val="0"/>
  </w:num>
  <w:num w:numId="7">
    <w:abstractNumId w:val="46"/>
  </w:num>
  <w:num w:numId="8">
    <w:abstractNumId w:val="10"/>
  </w:num>
  <w:num w:numId="9">
    <w:abstractNumId w:val="27"/>
  </w:num>
  <w:num w:numId="10">
    <w:abstractNumId w:val="7"/>
  </w:num>
  <w:num w:numId="11">
    <w:abstractNumId w:val="9"/>
  </w:num>
  <w:num w:numId="12">
    <w:abstractNumId w:val="12"/>
  </w:num>
  <w:num w:numId="13">
    <w:abstractNumId w:val="30"/>
  </w:num>
  <w:num w:numId="14">
    <w:abstractNumId w:val="18"/>
  </w:num>
  <w:num w:numId="15">
    <w:abstractNumId w:val="29"/>
  </w:num>
  <w:num w:numId="16">
    <w:abstractNumId w:val="8"/>
  </w:num>
  <w:num w:numId="17">
    <w:abstractNumId w:val="17"/>
  </w:num>
  <w:num w:numId="18">
    <w:abstractNumId w:val="13"/>
  </w:num>
  <w:num w:numId="19">
    <w:abstractNumId w:val="40"/>
  </w:num>
  <w:num w:numId="20">
    <w:abstractNumId w:val="39"/>
  </w:num>
  <w:num w:numId="21">
    <w:abstractNumId w:val="42"/>
  </w:num>
  <w:num w:numId="22">
    <w:abstractNumId w:val="15"/>
  </w:num>
  <w:num w:numId="23">
    <w:abstractNumId w:val="35"/>
  </w:num>
  <w:num w:numId="24">
    <w:abstractNumId w:val="44"/>
  </w:num>
  <w:num w:numId="25">
    <w:abstractNumId w:val="25"/>
  </w:num>
  <w:num w:numId="26">
    <w:abstractNumId w:val="16"/>
  </w:num>
  <w:num w:numId="27">
    <w:abstractNumId w:val="4"/>
  </w:num>
  <w:num w:numId="28">
    <w:abstractNumId w:val="41"/>
  </w:num>
  <w:num w:numId="29">
    <w:abstractNumId w:val="1"/>
  </w:num>
  <w:num w:numId="30">
    <w:abstractNumId w:val="24"/>
  </w:num>
  <w:num w:numId="31">
    <w:abstractNumId w:val="3"/>
  </w:num>
  <w:num w:numId="32">
    <w:abstractNumId w:val="34"/>
  </w:num>
  <w:num w:numId="33">
    <w:abstractNumId w:val="49"/>
  </w:num>
  <w:num w:numId="34">
    <w:abstractNumId w:val="43"/>
  </w:num>
  <w:num w:numId="35">
    <w:abstractNumId w:val="45"/>
  </w:num>
  <w:num w:numId="36">
    <w:abstractNumId w:val="33"/>
  </w:num>
  <w:num w:numId="37">
    <w:abstractNumId w:val="47"/>
  </w:num>
  <w:num w:numId="38">
    <w:abstractNumId w:val="19"/>
  </w:num>
  <w:num w:numId="39">
    <w:abstractNumId w:val="22"/>
  </w:num>
  <w:num w:numId="40">
    <w:abstractNumId w:val="38"/>
  </w:num>
  <w:num w:numId="41">
    <w:abstractNumId w:val="36"/>
  </w:num>
  <w:num w:numId="42">
    <w:abstractNumId w:val="37"/>
  </w:num>
  <w:num w:numId="43">
    <w:abstractNumId w:val="5"/>
  </w:num>
  <w:num w:numId="44">
    <w:abstractNumId w:val="31"/>
  </w:num>
  <w:num w:numId="45">
    <w:abstractNumId w:val="11"/>
  </w:num>
  <w:num w:numId="46">
    <w:abstractNumId w:val="28"/>
  </w:num>
  <w:num w:numId="47">
    <w:abstractNumId w:val="6"/>
  </w:num>
  <w:num w:numId="48">
    <w:abstractNumId w:val="21"/>
  </w:num>
  <w:num w:numId="49">
    <w:abstractNumId w:val="14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AB8"/>
    <w:rsid w:val="00005337"/>
    <w:rsid w:val="00013385"/>
    <w:rsid w:val="00015749"/>
    <w:rsid w:val="000462D2"/>
    <w:rsid w:val="00047E0E"/>
    <w:rsid w:val="000537F3"/>
    <w:rsid w:val="00053E2C"/>
    <w:rsid w:val="00061006"/>
    <w:rsid w:val="00067A9B"/>
    <w:rsid w:val="00075B27"/>
    <w:rsid w:val="00082078"/>
    <w:rsid w:val="00082D51"/>
    <w:rsid w:val="00087AF8"/>
    <w:rsid w:val="000A0BA7"/>
    <w:rsid w:val="000A457A"/>
    <w:rsid w:val="000B03B1"/>
    <w:rsid w:val="000B1F8E"/>
    <w:rsid w:val="000B263C"/>
    <w:rsid w:val="000B447B"/>
    <w:rsid w:val="000B7FD0"/>
    <w:rsid w:val="000C7FAF"/>
    <w:rsid w:val="000F0D74"/>
    <w:rsid w:val="000F1F9B"/>
    <w:rsid w:val="000F48C3"/>
    <w:rsid w:val="00104BDA"/>
    <w:rsid w:val="001054B3"/>
    <w:rsid w:val="00105D2F"/>
    <w:rsid w:val="00106D90"/>
    <w:rsid w:val="001101F5"/>
    <w:rsid w:val="00110DE9"/>
    <w:rsid w:val="00111DBA"/>
    <w:rsid w:val="001124C2"/>
    <w:rsid w:val="00114CE1"/>
    <w:rsid w:val="00126839"/>
    <w:rsid w:val="0013014D"/>
    <w:rsid w:val="0014148C"/>
    <w:rsid w:val="00143B2E"/>
    <w:rsid w:val="0014705C"/>
    <w:rsid w:val="00157FC3"/>
    <w:rsid w:val="00163BC3"/>
    <w:rsid w:val="00164BD9"/>
    <w:rsid w:val="00175052"/>
    <w:rsid w:val="00185424"/>
    <w:rsid w:val="00186413"/>
    <w:rsid w:val="00190DD4"/>
    <w:rsid w:val="0019239E"/>
    <w:rsid w:val="00194E45"/>
    <w:rsid w:val="001A6833"/>
    <w:rsid w:val="001D3E60"/>
    <w:rsid w:val="001D5299"/>
    <w:rsid w:val="001D5B78"/>
    <w:rsid w:val="001D651B"/>
    <w:rsid w:val="001E7658"/>
    <w:rsid w:val="00201E82"/>
    <w:rsid w:val="00203F76"/>
    <w:rsid w:val="00205DE4"/>
    <w:rsid w:val="002111B5"/>
    <w:rsid w:val="002127CC"/>
    <w:rsid w:val="00217D87"/>
    <w:rsid w:val="0022063F"/>
    <w:rsid w:val="00221F54"/>
    <w:rsid w:val="00231706"/>
    <w:rsid w:val="00234C64"/>
    <w:rsid w:val="00247248"/>
    <w:rsid w:val="002506B5"/>
    <w:rsid w:val="00250794"/>
    <w:rsid w:val="00250B3E"/>
    <w:rsid w:val="002511D8"/>
    <w:rsid w:val="00252D17"/>
    <w:rsid w:val="002606E5"/>
    <w:rsid w:val="002619DF"/>
    <w:rsid w:val="00262575"/>
    <w:rsid w:val="002627D4"/>
    <w:rsid w:val="00267621"/>
    <w:rsid w:val="002756DB"/>
    <w:rsid w:val="00285276"/>
    <w:rsid w:val="00293645"/>
    <w:rsid w:val="0029487F"/>
    <w:rsid w:val="002A79B1"/>
    <w:rsid w:val="002B00DC"/>
    <w:rsid w:val="002B6310"/>
    <w:rsid w:val="002B75E7"/>
    <w:rsid w:val="002C0085"/>
    <w:rsid w:val="002C0877"/>
    <w:rsid w:val="002C322B"/>
    <w:rsid w:val="002E53C4"/>
    <w:rsid w:val="002E5B78"/>
    <w:rsid w:val="002F0D02"/>
    <w:rsid w:val="002F220E"/>
    <w:rsid w:val="002F35D6"/>
    <w:rsid w:val="003023F7"/>
    <w:rsid w:val="0030322E"/>
    <w:rsid w:val="00305DE1"/>
    <w:rsid w:val="00310F4E"/>
    <w:rsid w:val="00316654"/>
    <w:rsid w:val="00316D17"/>
    <w:rsid w:val="003173F8"/>
    <w:rsid w:val="003211B6"/>
    <w:rsid w:val="0032160A"/>
    <w:rsid w:val="00321FBF"/>
    <w:rsid w:val="00323D8A"/>
    <w:rsid w:val="00330659"/>
    <w:rsid w:val="0033338E"/>
    <w:rsid w:val="0033539B"/>
    <w:rsid w:val="00351960"/>
    <w:rsid w:val="00351E77"/>
    <w:rsid w:val="0035407A"/>
    <w:rsid w:val="003579E4"/>
    <w:rsid w:val="00361181"/>
    <w:rsid w:val="00363526"/>
    <w:rsid w:val="0037637B"/>
    <w:rsid w:val="00392AAC"/>
    <w:rsid w:val="003A0C2F"/>
    <w:rsid w:val="003A1E5E"/>
    <w:rsid w:val="003A40CC"/>
    <w:rsid w:val="003A4C73"/>
    <w:rsid w:val="003F1A9B"/>
    <w:rsid w:val="00417AE0"/>
    <w:rsid w:val="0042520F"/>
    <w:rsid w:val="00427B80"/>
    <w:rsid w:val="00433810"/>
    <w:rsid w:val="00436364"/>
    <w:rsid w:val="0043672C"/>
    <w:rsid w:val="0044053A"/>
    <w:rsid w:val="00440910"/>
    <w:rsid w:val="004424F0"/>
    <w:rsid w:val="00444B76"/>
    <w:rsid w:val="004511B0"/>
    <w:rsid w:val="00452ABE"/>
    <w:rsid w:val="00454C18"/>
    <w:rsid w:val="0046069A"/>
    <w:rsid w:val="004626FD"/>
    <w:rsid w:val="00463CB1"/>
    <w:rsid w:val="00465906"/>
    <w:rsid w:val="0047046B"/>
    <w:rsid w:val="00471C10"/>
    <w:rsid w:val="00474A9A"/>
    <w:rsid w:val="004843C5"/>
    <w:rsid w:val="00490811"/>
    <w:rsid w:val="00493B03"/>
    <w:rsid w:val="004A5058"/>
    <w:rsid w:val="004A5B96"/>
    <w:rsid w:val="004A5C05"/>
    <w:rsid w:val="004B21EC"/>
    <w:rsid w:val="004B4484"/>
    <w:rsid w:val="004C4642"/>
    <w:rsid w:val="004C7D4D"/>
    <w:rsid w:val="004E1A78"/>
    <w:rsid w:val="004E4083"/>
    <w:rsid w:val="004E55D1"/>
    <w:rsid w:val="004E7A29"/>
    <w:rsid w:val="004F17B8"/>
    <w:rsid w:val="0051194D"/>
    <w:rsid w:val="005126D5"/>
    <w:rsid w:val="00520A98"/>
    <w:rsid w:val="00524774"/>
    <w:rsid w:val="0052555B"/>
    <w:rsid w:val="005255C1"/>
    <w:rsid w:val="005368C1"/>
    <w:rsid w:val="00542EE3"/>
    <w:rsid w:val="005447AB"/>
    <w:rsid w:val="005464BB"/>
    <w:rsid w:val="00551088"/>
    <w:rsid w:val="0055224A"/>
    <w:rsid w:val="005531AC"/>
    <w:rsid w:val="00555F1A"/>
    <w:rsid w:val="00556693"/>
    <w:rsid w:val="00560B2A"/>
    <w:rsid w:val="005661DF"/>
    <w:rsid w:val="005706DC"/>
    <w:rsid w:val="005718D1"/>
    <w:rsid w:val="005724C0"/>
    <w:rsid w:val="0057390F"/>
    <w:rsid w:val="00574E69"/>
    <w:rsid w:val="00576FBA"/>
    <w:rsid w:val="005772D3"/>
    <w:rsid w:val="0058451E"/>
    <w:rsid w:val="00584B2D"/>
    <w:rsid w:val="005851ED"/>
    <w:rsid w:val="00586062"/>
    <w:rsid w:val="00587946"/>
    <w:rsid w:val="005905CA"/>
    <w:rsid w:val="00593AC5"/>
    <w:rsid w:val="005B4371"/>
    <w:rsid w:val="005B756B"/>
    <w:rsid w:val="005C0223"/>
    <w:rsid w:val="005C02AE"/>
    <w:rsid w:val="005C1ED5"/>
    <w:rsid w:val="005C3741"/>
    <w:rsid w:val="005C3A1F"/>
    <w:rsid w:val="005D2520"/>
    <w:rsid w:val="005D3617"/>
    <w:rsid w:val="005E59DC"/>
    <w:rsid w:val="005F16F9"/>
    <w:rsid w:val="005F6E3D"/>
    <w:rsid w:val="005F76E7"/>
    <w:rsid w:val="006010FA"/>
    <w:rsid w:val="00605E0D"/>
    <w:rsid w:val="00623AC8"/>
    <w:rsid w:val="00624F69"/>
    <w:rsid w:val="00634710"/>
    <w:rsid w:val="00650F9F"/>
    <w:rsid w:val="00653F9B"/>
    <w:rsid w:val="00656CF3"/>
    <w:rsid w:val="006601D7"/>
    <w:rsid w:val="00660C3A"/>
    <w:rsid w:val="006620D8"/>
    <w:rsid w:val="0067159A"/>
    <w:rsid w:val="0067364F"/>
    <w:rsid w:val="00686E9A"/>
    <w:rsid w:val="00690B47"/>
    <w:rsid w:val="00692160"/>
    <w:rsid w:val="00693E06"/>
    <w:rsid w:val="006948FF"/>
    <w:rsid w:val="006A0B80"/>
    <w:rsid w:val="006A5649"/>
    <w:rsid w:val="006C04B5"/>
    <w:rsid w:val="006D38F4"/>
    <w:rsid w:val="006D578D"/>
    <w:rsid w:val="006E3848"/>
    <w:rsid w:val="006E405A"/>
    <w:rsid w:val="006F13D4"/>
    <w:rsid w:val="006F6C2E"/>
    <w:rsid w:val="00706B0E"/>
    <w:rsid w:val="00711595"/>
    <w:rsid w:val="00717DDC"/>
    <w:rsid w:val="0072028B"/>
    <w:rsid w:val="00721150"/>
    <w:rsid w:val="0072224A"/>
    <w:rsid w:val="007245BF"/>
    <w:rsid w:val="00732ED2"/>
    <w:rsid w:val="0074377B"/>
    <w:rsid w:val="007453C1"/>
    <w:rsid w:val="00754D6F"/>
    <w:rsid w:val="00774631"/>
    <w:rsid w:val="007764EE"/>
    <w:rsid w:val="00782C2C"/>
    <w:rsid w:val="00785D09"/>
    <w:rsid w:val="00786D56"/>
    <w:rsid w:val="00787BFA"/>
    <w:rsid w:val="007902BA"/>
    <w:rsid w:val="00790621"/>
    <w:rsid w:val="00790D5D"/>
    <w:rsid w:val="00794781"/>
    <w:rsid w:val="00796002"/>
    <w:rsid w:val="007A4479"/>
    <w:rsid w:val="007A6161"/>
    <w:rsid w:val="007B3196"/>
    <w:rsid w:val="007B602F"/>
    <w:rsid w:val="007B778B"/>
    <w:rsid w:val="007C2356"/>
    <w:rsid w:val="007C3D6F"/>
    <w:rsid w:val="007D37FD"/>
    <w:rsid w:val="007D58FD"/>
    <w:rsid w:val="007E5FC6"/>
    <w:rsid w:val="007E6510"/>
    <w:rsid w:val="007E70D2"/>
    <w:rsid w:val="007F350B"/>
    <w:rsid w:val="007F5179"/>
    <w:rsid w:val="007F6AB5"/>
    <w:rsid w:val="00802731"/>
    <w:rsid w:val="00804D71"/>
    <w:rsid w:val="00810F94"/>
    <w:rsid w:val="008247E1"/>
    <w:rsid w:val="008316FE"/>
    <w:rsid w:val="008345EB"/>
    <w:rsid w:val="00841782"/>
    <w:rsid w:val="00851D07"/>
    <w:rsid w:val="00852791"/>
    <w:rsid w:val="00860EB5"/>
    <w:rsid w:val="008671FA"/>
    <w:rsid w:val="00880833"/>
    <w:rsid w:val="00882527"/>
    <w:rsid w:val="00884CEF"/>
    <w:rsid w:val="00887123"/>
    <w:rsid w:val="008968B3"/>
    <w:rsid w:val="008B0250"/>
    <w:rsid w:val="008B306F"/>
    <w:rsid w:val="008B361C"/>
    <w:rsid w:val="008B4527"/>
    <w:rsid w:val="008B598D"/>
    <w:rsid w:val="008B7C53"/>
    <w:rsid w:val="008C3E77"/>
    <w:rsid w:val="008C76F3"/>
    <w:rsid w:val="008D2D0D"/>
    <w:rsid w:val="008D3259"/>
    <w:rsid w:val="008D5CBC"/>
    <w:rsid w:val="008D7947"/>
    <w:rsid w:val="008F1C42"/>
    <w:rsid w:val="008F48BF"/>
    <w:rsid w:val="00911068"/>
    <w:rsid w:val="0092634E"/>
    <w:rsid w:val="00927F56"/>
    <w:rsid w:val="009319C2"/>
    <w:rsid w:val="00936529"/>
    <w:rsid w:val="00936D8D"/>
    <w:rsid w:val="0094789F"/>
    <w:rsid w:val="009545B5"/>
    <w:rsid w:val="00956717"/>
    <w:rsid w:val="00960871"/>
    <w:rsid w:val="00962D45"/>
    <w:rsid w:val="00983C66"/>
    <w:rsid w:val="00983F20"/>
    <w:rsid w:val="0099382F"/>
    <w:rsid w:val="00995680"/>
    <w:rsid w:val="009B72CE"/>
    <w:rsid w:val="009B78A6"/>
    <w:rsid w:val="009C04A9"/>
    <w:rsid w:val="009C5179"/>
    <w:rsid w:val="009D2ADF"/>
    <w:rsid w:val="009E6C19"/>
    <w:rsid w:val="009F231D"/>
    <w:rsid w:val="009F3EE2"/>
    <w:rsid w:val="00A029FD"/>
    <w:rsid w:val="00A052DD"/>
    <w:rsid w:val="00A05367"/>
    <w:rsid w:val="00A06235"/>
    <w:rsid w:val="00A166C6"/>
    <w:rsid w:val="00A17647"/>
    <w:rsid w:val="00A20477"/>
    <w:rsid w:val="00A23589"/>
    <w:rsid w:val="00A258B4"/>
    <w:rsid w:val="00A26272"/>
    <w:rsid w:val="00A26BFD"/>
    <w:rsid w:val="00A37EAE"/>
    <w:rsid w:val="00A4156E"/>
    <w:rsid w:val="00A51E8E"/>
    <w:rsid w:val="00A5731F"/>
    <w:rsid w:val="00A615A6"/>
    <w:rsid w:val="00A65F7A"/>
    <w:rsid w:val="00A65FC0"/>
    <w:rsid w:val="00A719A0"/>
    <w:rsid w:val="00A741A9"/>
    <w:rsid w:val="00A76C38"/>
    <w:rsid w:val="00A819CC"/>
    <w:rsid w:val="00A8446C"/>
    <w:rsid w:val="00A90D4D"/>
    <w:rsid w:val="00A910BE"/>
    <w:rsid w:val="00AA02A8"/>
    <w:rsid w:val="00AA32D3"/>
    <w:rsid w:val="00AB5845"/>
    <w:rsid w:val="00AB7C85"/>
    <w:rsid w:val="00AD3988"/>
    <w:rsid w:val="00AE22AE"/>
    <w:rsid w:val="00AE24EA"/>
    <w:rsid w:val="00AE271D"/>
    <w:rsid w:val="00AE2C87"/>
    <w:rsid w:val="00AE2E06"/>
    <w:rsid w:val="00AE6D1D"/>
    <w:rsid w:val="00AF1474"/>
    <w:rsid w:val="00AF2EFB"/>
    <w:rsid w:val="00AF3D78"/>
    <w:rsid w:val="00B10756"/>
    <w:rsid w:val="00B11815"/>
    <w:rsid w:val="00B13D18"/>
    <w:rsid w:val="00B222E8"/>
    <w:rsid w:val="00B241F4"/>
    <w:rsid w:val="00B268CE"/>
    <w:rsid w:val="00B31C60"/>
    <w:rsid w:val="00B42812"/>
    <w:rsid w:val="00B44CF0"/>
    <w:rsid w:val="00B45476"/>
    <w:rsid w:val="00B47B68"/>
    <w:rsid w:val="00B543B4"/>
    <w:rsid w:val="00B5745B"/>
    <w:rsid w:val="00B621B7"/>
    <w:rsid w:val="00B668C3"/>
    <w:rsid w:val="00B77AEA"/>
    <w:rsid w:val="00B80AB8"/>
    <w:rsid w:val="00B8110D"/>
    <w:rsid w:val="00B9338C"/>
    <w:rsid w:val="00B9356D"/>
    <w:rsid w:val="00B96774"/>
    <w:rsid w:val="00BB322D"/>
    <w:rsid w:val="00BB4A4C"/>
    <w:rsid w:val="00BB7123"/>
    <w:rsid w:val="00BB73BF"/>
    <w:rsid w:val="00BC17B6"/>
    <w:rsid w:val="00BC3282"/>
    <w:rsid w:val="00BC758E"/>
    <w:rsid w:val="00BE5323"/>
    <w:rsid w:val="00BE5609"/>
    <w:rsid w:val="00BF3FD2"/>
    <w:rsid w:val="00BF6D11"/>
    <w:rsid w:val="00C01D34"/>
    <w:rsid w:val="00C02957"/>
    <w:rsid w:val="00C12D18"/>
    <w:rsid w:val="00C16847"/>
    <w:rsid w:val="00C17FE8"/>
    <w:rsid w:val="00C23478"/>
    <w:rsid w:val="00C2574D"/>
    <w:rsid w:val="00C30DB9"/>
    <w:rsid w:val="00C36AB4"/>
    <w:rsid w:val="00C376F7"/>
    <w:rsid w:val="00C40D9B"/>
    <w:rsid w:val="00C516F1"/>
    <w:rsid w:val="00C53DD5"/>
    <w:rsid w:val="00C6274E"/>
    <w:rsid w:val="00C6613F"/>
    <w:rsid w:val="00C735D8"/>
    <w:rsid w:val="00C747D1"/>
    <w:rsid w:val="00C80714"/>
    <w:rsid w:val="00C80996"/>
    <w:rsid w:val="00C83F00"/>
    <w:rsid w:val="00C847CC"/>
    <w:rsid w:val="00C84B6B"/>
    <w:rsid w:val="00C947C3"/>
    <w:rsid w:val="00C96FD4"/>
    <w:rsid w:val="00CA0BA7"/>
    <w:rsid w:val="00CA0EB1"/>
    <w:rsid w:val="00CA4930"/>
    <w:rsid w:val="00CA77F1"/>
    <w:rsid w:val="00CB1D25"/>
    <w:rsid w:val="00CB4DCC"/>
    <w:rsid w:val="00CC45E8"/>
    <w:rsid w:val="00CC503F"/>
    <w:rsid w:val="00CD0643"/>
    <w:rsid w:val="00CD388A"/>
    <w:rsid w:val="00CF5150"/>
    <w:rsid w:val="00D03711"/>
    <w:rsid w:val="00D078E8"/>
    <w:rsid w:val="00D13A43"/>
    <w:rsid w:val="00D13DE5"/>
    <w:rsid w:val="00D23DE1"/>
    <w:rsid w:val="00D37839"/>
    <w:rsid w:val="00D40909"/>
    <w:rsid w:val="00D454E4"/>
    <w:rsid w:val="00D47870"/>
    <w:rsid w:val="00D67AFF"/>
    <w:rsid w:val="00D813F5"/>
    <w:rsid w:val="00D84A77"/>
    <w:rsid w:val="00D84E56"/>
    <w:rsid w:val="00D851EE"/>
    <w:rsid w:val="00D9102C"/>
    <w:rsid w:val="00D95328"/>
    <w:rsid w:val="00D95AA1"/>
    <w:rsid w:val="00DB190A"/>
    <w:rsid w:val="00DD4FCD"/>
    <w:rsid w:val="00DE19C3"/>
    <w:rsid w:val="00DE3C15"/>
    <w:rsid w:val="00DF4C23"/>
    <w:rsid w:val="00DF619E"/>
    <w:rsid w:val="00E2092A"/>
    <w:rsid w:val="00E217BD"/>
    <w:rsid w:val="00E23497"/>
    <w:rsid w:val="00E27A2F"/>
    <w:rsid w:val="00E32FB8"/>
    <w:rsid w:val="00E35BE8"/>
    <w:rsid w:val="00E44440"/>
    <w:rsid w:val="00E4563B"/>
    <w:rsid w:val="00E50D69"/>
    <w:rsid w:val="00E54C4B"/>
    <w:rsid w:val="00E6195E"/>
    <w:rsid w:val="00E625B6"/>
    <w:rsid w:val="00E633CA"/>
    <w:rsid w:val="00E647BA"/>
    <w:rsid w:val="00E64CD6"/>
    <w:rsid w:val="00E7136C"/>
    <w:rsid w:val="00E7431F"/>
    <w:rsid w:val="00E749B4"/>
    <w:rsid w:val="00E74CEB"/>
    <w:rsid w:val="00E7509C"/>
    <w:rsid w:val="00E834AE"/>
    <w:rsid w:val="00E90927"/>
    <w:rsid w:val="00E90AA4"/>
    <w:rsid w:val="00E9764C"/>
    <w:rsid w:val="00E97AC8"/>
    <w:rsid w:val="00EA20B1"/>
    <w:rsid w:val="00EA634C"/>
    <w:rsid w:val="00EB0F1E"/>
    <w:rsid w:val="00EB6276"/>
    <w:rsid w:val="00EB7C72"/>
    <w:rsid w:val="00EC2363"/>
    <w:rsid w:val="00EC3BC9"/>
    <w:rsid w:val="00ED0C25"/>
    <w:rsid w:val="00ED68BF"/>
    <w:rsid w:val="00ED74A0"/>
    <w:rsid w:val="00EF1BAE"/>
    <w:rsid w:val="00EF4CF3"/>
    <w:rsid w:val="00EF58FB"/>
    <w:rsid w:val="00F003D1"/>
    <w:rsid w:val="00F064DB"/>
    <w:rsid w:val="00F11D76"/>
    <w:rsid w:val="00F22C31"/>
    <w:rsid w:val="00F3211D"/>
    <w:rsid w:val="00F35A20"/>
    <w:rsid w:val="00F45A7D"/>
    <w:rsid w:val="00F52873"/>
    <w:rsid w:val="00F56B28"/>
    <w:rsid w:val="00F57689"/>
    <w:rsid w:val="00F57B0A"/>
    <w:rsid w:val="00F57F5C"/>
    <w:rsid w:val="00F6433E"/>
    <w:rsid w:val="00F7586B"/>
    <w:rsid w:val="00F87BD8"/>
    <w:rsid w:val="00F93947"/>
    <w:rsid w:val="00F9624B"/>
    <w:rsid w:val="00F96B7F"/>
    <w:rsid w:val="00FA10B6"/>
    <w:rsid w:val="00FA5012"/>
    <w:rsid w:val="00FA5FF0"/>
    <w:rsid w:val="00FB329A"/>
    <w:rsid w:val="00FB4488"/>
    <w:rsid w:val="00FB466C"/>
    <w:rsid w:val="00FB6415"/>
    <w:rsid w:val="00FD0615"/>
    <w:rsid w:val="00FE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>
      <o:colormru v:ext="edit" colors="#004821,#09f,#36f"/>
    </o:shapedefaults>
    <o:shapelayout v:ext="edit">
      <o:idmap v:ext="edit" data="1"/>
      <o:rules v:ext="edit">
        <o:r id="V:Rule25" type="connector" idref="#_x0000_s1128"/>
        <o:r id="V:Rule26" type="connector" idref="#_x0000_s1118"/>
        <o:r id="V:Rule27" type="connector" idref="#_x0000_s1103"/>
        <o:r id="V:Rule28" type="connector" idref="#_x0000_s1119"/>
        <o:r id="V:Rule29" type="connector" idref="#_x0000_s1099"/>
        <o:r id="V:Rule30" type="connector" idref="#_x0000_s1129"/>
        <o:r id="V:Rule31" type="connector" idref="#_x0000_s1125"/>
        <o:r id="V:Rule32" type="connector" idref="#_x0000_s1127"/>
        <o:r id="V:Rule33" type="connector" idref="#_x0000_s1101"/>
        <o:r id="V:Rule34" type="connector" idref="#_x0000_s1077"/>
        <o:r id="V:Rule35" type="connector" idref="#_x0000_s1097"/>
        <o:r id="V:Rule36" type="connector" idref="#_x0000_s1098"/>
        <o:r id="V:Rule37" type="connector" idref="#_x0000_s1076"/>
        <o:r id="V:Rule38" type="connector" idref="#_x0000_s1075"/>
        <o:r id="V:Rule39" type="connector" idref="#_x0000_s1120"/>
        <o:r id="V:Rule40" type="connector" idref="#_x0000_s1100"/>
        <o:r id="V:Rule41" type="connector" idref="#_x0000_s1123"/>
        <o:r id="V:Rule42" type="connector" idref="#_x0000_s1122"/>
        <o:r id="V:Rule43" type="connector" idref="#_x0000_s1124"/>
        <o:r id="V:Rule44" type="connector" idref="#_x0000_s1121"/>
        <o:r id="V:Rule45" type="connector" idref="#_x0000_s1096"/>
        <o:r id="V:Rule46" type="connector" idref="#_x0000_s1102"/>
        <o:r id="V:Rule47" type="connector" idref="#_x0000_s1126"/>
        <o:r id="V:Rule48" type="connector" idref="#_x0000_s1078"/>
      </o:rules>
    </o:shapelayout>
  </w:shapeDefaults>
  <w:decimalSymbol w:val=","/>
  <w:listSeparator w:val=";"/>
  <w15:docId w15:val="{73D6AD1E-909C-4A8A-A12B-BC39293C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B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F23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ef92a346-e78e-419d-bfdd-44aa5e16e034/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www.e-sfera.hr/dodatni-digitalni-sadrzaji/ef92a346-e78e-419d-bfdd-44aa5e16e034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og.meteo-info.hr" TargetMode="External"/><Relationship Id="rId11" Type="http://schemas.openxmlformats.org/officeDocument/2006/relationships/hyperlink" Target="https://www.e-sfera.hr/dodatni-digitalni-sadrzaji/ef92a346-e78e-419d-bfdd-44aa5e16e03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ef92a346-e78e-419d-bfdd-44aa5e16e0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sfera.hr/dodatni-digitalni-sadrzaji/ef92a346-e78e-419d-bfdd-44aa5e16e034/assets/interactivity/kviz_4/index.htm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1BC5-72EE-4F31-B9DA-99449B0F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1836</Words>
  <Characters>10467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12279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42</cp:revision>
  <cp:lastPrinted>2014-09-12T20:08:00Z</cp:lastPrinted>
  <dcterms:created xsi:type="dcterms:W3CDTF">2019-08-25T07:32:00Z</dcterms:created>
  <dcterms:modified xsi:type="dcterms:W3CDTF">2020-07-17T10:39:00Z</dcterms:modified>
</cp:coreProperties>
</file>